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53" w:rsidRPr="00363E4A" w:rsidRDefault="001F08DA" w:rsidP="000918D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E4A">
        <w:rPr>
          <w:rFonts w:ascii="Times New Roman" w:hAnsi="Times New Roman" w:cs="Times New Roman"/>
          <w:b/>
          <w:sz w:val="28"/>
          <w:szCs w:val="28"/>
        </w:rPr>
        <w:t>Пояснительная записка к внесению изменений в бюджет муниципального района «</w:t>
      </w:r>
      <w:proofErr w:type="spellStart"/>
      <w:r w:rsidRPr="00363E4A">
        <w:rPr>
          <w:rFonts w:ascii="Times New Roman" w:hAnsi="Times New Roman" w:cs="Times New Roman"/>
          <w:b/>
          <w:sz w:val="28"/>
          <w:szCs w:val="28"/>
        </w:rPr>
        <w:t>Овюрский</w:t>
      </w:r>
      <w:proofErr w:type="spellEnd"/>
      <w:r w:rsidRPr="00363E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3E4A">
        <w:rPr>
          <w:rFonts w:ascii="Times New Roman" w:hAnsi="Times New Roman" w:cs="Times New Roman"/>
          <w:b/>
          <w:sz w:val="28"/>
          <w:szCs w:val="28"/>
        </w:rPr>
        <w:t>кожуун</w:t>
      </w:r>
      <w:proofErr w:type="spellEnd"/>
      <w:r w:rsidRPr="00363E4A">
        <w:rPr>
          <w:rFonts w:ascii="Times New Roman" w:hAnsi="Times New Roman" w:cs="Times New Roman"/>
          <w:b/>
          <w:sz w:val="28"/>
          <w:szCs w:val="28"/>
        </w:rPr>
        <w:t>» Республики Тыва на 20</w:t>
      </w:r>
      <w:r w:rsidR="003D15CA">
        <w:rPr>
          <w:rFonts w:ascii="Times New Roman" w:hAnsi="Times New Roman" w:cs="Times New Roman"/>
          <w:b/>
          <w:sz w:val="28"/>
          <w:szCs w:val="28"/>
        </w:rPr>
        <w:t>2</w:t>
      </w:r>
      <w:r w:rsidR="009E0F8B">
        <w:rPr>
          <w:rFonts w:ascii="Times New Roman" w:hAnsi="Times New Roman" w:cs="Times New Roman"/>
          <w:b/>
          <w:sz w:val="28"/>
          <w:szCs w:val="28"/>
        </w:rPr>
        <w:t>2</w:t>
      </w:r>
      <w:r w:rsidRPr="00363E4A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9E0F8B">
        <w:rPr>
          <w:rFonts w:ascii="Times New Roman" w:hAnsi="Times New Roman" w:cs="Times New Roman"/>
          <w:b/>
          <w:sz w:val="28"/>
          <w:szCs w:val="28"/>
        </w:rPr>
        <w:t>3</w:t>
      </w:r>
      <w:r w:rsidRPr="00363E4A">
        <w:rPr>
          <w:rFonts w:ascii="Times New Roman" w:hAnsi="Times New Roman" w:cs="Times New Roman"/>
          <w:b/>
          <w:sz w:val="28"/>
          <w:szCs w:val="28"/>
        </w:rPr>
        <w:t>-202</w:t>
      </w:r>
      <w:r w:rsidR="009E0F8B">
        <w:rPr>
          <w:rFonts w:ascii="Times New Roman" w:hAnsi="Times New Roman" w:cs="Times New Roman"/>
          <w:b/>
          <w:sz w:val="28"/>
          <w:szCs w:val="28"/>
        </w:rPr>
        <w:t>4</w:t>
      </w:r>
      <w:r w:rsidRPr="00363E4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804B0" w:rsidRDefault="003804B0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22183E" w:rsidRDefault="009E0F8B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  <w:bdr w:val="none" w:sz="0" w:space="0" w:color="auto" w:frame="1"/>
        </w:rPr>
        <w:t>На</w:t>
      </w:r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 xml:space="preserve"> внесени</w:t>
      </w:r>
      <w:r>
        <w:rPr>
          <w:bCs/>
          <w:color w:val="000000"/>
          <w:sz w:val="28"/>
          <w:szCs w:val="28"/>
          <w:bdr w:val="none" w:sz="0" w:space="0" w:color="auto" w:frame="1"/>
        </w:rPr>
        <w:t>е</w:t>
      </w:r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 xml:space="preserve"> изменений в бюджет муниципального района «</w:t>
      </w:r>
      <w:proofErr w:type="spellStart"/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>Овюрский</w:t>
      </w:r>
      <w:proofErr w:type="spellEnd"/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>кожуун</w:t>
      </w:r>
      <w:proofErr w:type="spellEnd"/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>» Республики Тыва</w:t>
      </w:r>
      <w:r w:rsidR="0022183E">
        <w:rPr>
          <w:bCs/>
          <w:color w:val="000000"/>
          <w:sz w:val="28"/>
          <w:szCs w:val="28"/>
          <w:bdr w:val="none" w:sz="0" w:space="0" w:color="auto" w:frame="1"/>
        </w:rPr>
        <w:t xml:space="preserve"> повлияло </w:t>
      </w:r>
      <w:r w:rsidR="00C10162">
        <w:rPr>
          <w:bCs/>
          <w:color w:val="000000"/>
          <w:sz w:val="28"/>
          <w:szCs w:val="28"/>
          <w:bdr w:val="none" w:sz="0" w:space="0" w:color="auto" w:frame="1"/>
        </w:rPr>
        <w:t xml:space="preserve">увеличение собственных доходных источников на </w:t>
      </w:r>
      <w:r w:rsidR="00444891">
        <w:rPr>
          <w:bCs/>
          <w:color w:val="000000"/>
          <w:sz w:val="28"/>
          <w:szCs w:val="28"/>
          <w:bdr w:val="none" w:sz="0" w:space="0" w:color="auto" w:frame="1"/>
        </w:rPr>
        <w:t>1970</w:t>
      </w:r>
      <w:r w:rsidR="00C10162">
        <w:rPr>
          <w:bCs/>
          <w:color w:val="000000"/>
          <w:sz w:val="28"/>
          <w:szCs w:val="28"/>
          <w:bdr w:val="none" w:sz="0" w:space="0" w:color="auto" w:frame="1"/>
        </w:rPr>
        <w:t xml:space="preserve"> тыс. рублей, согласно </w:t>
      </w:r>
      <w:r w:rsidR="00C10162" w:rsidRPr="00C10162">
        <w:rPr>
          <w:bCs/>
          <w:color w:val="000000"/>
          <w:sz w:val="28"/>
          <w:szCs w:val="28"/>
          <w:bdr w:val="none" w:sz="0" w:space="0" w:color="auto" w:frame="1"/>
        </w:rPr>
        <w:t>исполнения поступления налоговых и неналоговых доходов бюджета муниципального района «</w:t>
      </w:r>
      <w:proofErr w:type="spellStart"/>
      <w:r w:rsidR="00C10162" w:rsidRPr="00C10162">
        <w:rPr>
          <w:bCs/>
          <w:color w:val="000000"/>
          <w:sz w:val="28"/>
          <w:szCs w:val="28"/>
          <w:bdr w:val="none" w:sz="0" w:space="0" w:color="auto" w:frame="1"/>
        </w:rPr>
        <w:t>Овюрский</w:t>
      </w:r>
      <w:proofErr w:type="spellEnd"/>
      <w:r w:rsidR="00C10162" w:rsidRPr="00C10162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C10162" w:rsidRPr="00C10162">
        <w:rPr>
          <w:bCs/>
          <w:color w:val="000000"/>
          <w:sz w:val="28"/>
          <w:szCs w:val="28"/>
          <w:bdr w:val="none" w:sz="0" w:space="0" w:color="auto" w:frame="1"/>
        </w:rPr>
        <w:t>кожуун</w:t>
      </w:r>
      <w:proofErr w:type="spellEnd"/>
      <w:r w:rsidR="00C10162" w:rsidRPr="00C10162">
        <w:rPr>
          <w:bCs/>
          <w:color w:val="000000"/>
          <w:sz w:val="28"/>
          <w:szCs w:val="28"/>
          <w:bdr w:val="none" w:sz="0" w:space="0" w:color="auto" w:frame="1"/>
        </w:rPr>
        <w:t>» Республики Тыва на 2022 год и на</w:t>
      </w:r>
      <w:r w:rsidR="00C10162">
        <w:rPr>
          <w:bCs/>
          <w:color w:val="000000"/>
          <w:sz w:val="28"/>
          <w:szCs w:val="28"/>
          <w:bdr w:val="none" w:sz="0" w:space="0" w:color="auto" w:frame="1"/>
        </w:rPr>
        <w:t xml:space="preserve"> плановый период 2023-2024 годы и </w:t>
      </w:r>
      <w:r w:rsidR="00540140">
        <w:rPr>
          <w:bCs/>
          <w:color w:val="000000"/>
          <w:sz w:val="28"/>
          <w:szCs w:val="28"/>
          <w:bdr w:val="none" w:sz="0" w:space="0" w:color="auto" w:frame="1"/>
        </w:rPr>
        <w:t xml:space="preserve">увеличение безвозмездных поступлений на сумму </w:t>
      </w:r>
      <w:r w:rsidR="005A31AF">
        <w:rPr>
          <w:bCs/>
          <w:color w:val="000000"/>
          <w:sz w:val="28"/>
          <w:szCs w:val="28"/>
          <w:bdr w:val="none" w:sz="0" w:space="0" w:color="auto" w:frame="1"/>
        </w:rPr>
        <w:t xml:space="preserve">84400,92 </w:t>
      </w:r>
      <w:r w:rsidR="00540140">
        <w:rPr>
          <w:bCs/>
          <w:color w:val="000000"/>
          <w:sz w:val="28"/>
          <w:szCs w:val="28"/>
          <w:bdr w:val="none" w:sz="0" w:space="0" w:color="auto" w:frame="1"/>
        </w:rPr>
        <w:t xml:space="preserve">тыс. рублей </w:t>
      </w:r>
      <w:r w:rsidR="009A233B">
        <w:rPr>
          <w:bCs/>
          <w:color w:val="000000"/>
          <w:sz w:val="28"/>
          <w:szCs w:val="28"/>
          <w:bdr w:val="none" w:sz="0" w:space="0" w:color="auto" w:frame="1"/>
        </w:rPr>
        <w:t xml:space="preserve">в связи с </w:t>
      </w:r>
      <w:r w:rsidR="00C10162">
        <w:rPr>
          <w:bCs/>
          <w:color w:val="000000"/>
          <w:sz w:val="28"/>
          <w:szCs w:val="28"/>
          <w:bdr w:val="none" w:sz="0" w:space="0" w:color="auto" w:frame="1"/>
        </w:rPr>
        <w:t>получение</w:t>
      </w:r>
      <w:r w:rsidR="009A233B">
        <w:rPr>
          <w:bCs/>
          <w:color w:val="000000"/>
          <w:sz w:val="28"/>
          <w:szCs w:val="28"/>
          <w:bdr w:val="none" w:sz="0" w:space="0" w:color="auto" w:frame="1"/>
        </w:rPr>
        <w:t>м</w:t>
      </w:r>
      <w:r w:rsidR="00C10162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3869CB">
        <w:rPr>
          <w:bCs/>
          <w:color w:val="000000"/>
          <w:sz w:val="28"/>
          <w:szCs w:val="28"/>
          <w:bdr w:val="none" w:sz="0" w:space="0" w:color="auto" w:frame="1"/>
        </w:rPr>
        <w:t xml:space="preserve">уведомлений </w:t>
      </w:r>
      <w:r w:rsidR="003869CB">
        <w:rPr>
          <w:sz w:val="28"/>
          <w:szCs w:val="28"/>
        </w:rPr>
        <w:t>с Министерства фин</w:t>
      </w:r>
      <w:r w:rsidR="00C10162">
        <w:rPr>
          <w:sz w:val="28"/>
          <w:szCs w:val="28"/>
        </w:rPr>
        <w:t>ансов</w:t>
      </w:r>
      <w:proofErr w:type="gramEnd"/>
      <w:r w:rsidR="00C10162">
        <w:rPr>
          <w:sz w:val="28"/>
          <w:szCs w:val="28"/>
        </w:rPr>
        <w:t xml:space="preserve"> </w:t>
      </w:r>
      <w:proofErr w:type="gramStart"/>
      <w:r w:rsidR="00C10162">
        <w:rPr>
          <w:sz w:val="28"/>
          <w:szCs w:val="28"/>
        </w:rPr>
        <w:t xml:space="preserve">Республики </w:t>
      </w:r>
      <w:r w:rsidR="00C10162" w:rsidRPr="001C4558">
        <w:rPr>
          <w:sz w:val="28"/>
          <w:szCs w:val="28"/>
        </w:rPr>
        <w:t xml:space="preserve">Тыва </w:t>
      </w:r>
      <w:r w:rsidR="00FA52A2" w:rsidRPr="001C4558">
        <w:rPr>
          <w:sz w:val="28"/>
          <w:szCs w:val="28"/>
        </w:rPr>
        <w:t>№ 06-01/322</w:t>
      </w:r>
      <w:r w:rsidR="003869CB" w:rsidRPr="001C4558">
        <w:rPr>
          <w:sz w:val="28"/>
          <w:szCs w:val="28"/>
        </w:rPr>
        <w:t xml:space="preserve"> от </w:t>
      </w:r>
      <w:r w:rsidR="00FA52A2" w:rsidRPr="001C4558">
        <w:rPr>
          <w:sz w:val="28"/>
          <w:szCs w:val="28"/>
        </w:rPr>
        <w:t>25 окт</w:t>
      </w:r>
      <w:r w:rsidR="00C10162" w:rsidRPr="001C4558">
        <w:rPr>
          <w:sz w:val="28"/>
          <w:szCs w:val="28"/>
        </w:rPr>
        <w:t>ября</w:t>
      </w:r>
      <w:r w:rsidR="003869CB" w:rsidRPr="001C4558">
        <w:rPr>
          <w:sz w:val="28"/>
          <w:szCs w:val="28"/>
        </w:rPr>
        <w:t xml:space="preserve"> </w:t>
      </w:r>
      <w:r w:rsidR="00FA52A2" w:rsidRPr="001C4558">
        <w:rPr>
          <w:sz w:val="28"/>
          <w:szCs w:val="28"/>
        </w:rPr>
        <w:t xml:space="preserve">2022 года , </w:t>
      </w:r>
      <w:r w:rsidR="0002283E">
        <w:rPr>
          <w:sz w:val="28"/>
          <w:szCs w:val="28"/>
        </w:rPr>
        <w:t xml:space="preserve">06-01/316 от 3 ноября 2022 года, </w:t>
      </w:r>
      <w:r w:rsidR="00FA52A2" w:rsidRPr="001C4558">
        <w:rPr>
          <w:sz w:val="28"/>
          <w:szCs w:val="28"/>
        </w:rPr>
        <w:t>06-01/347 от 11</w:t>
      </w:r>
      <w:r w:rsidR="00C10162" w:rsidRPr="001C4558">
        <w:rPr>
          <w:sz w:val="28"/>
          <w:szCs w:val="28"/>
        </w:rPr>
        <w:t xml:space="preserve"> </w:t>
      </w:r>
      <w:r w:rsidR="00FA52A2" w:rsidRPr="001C4558">
        <w:rPr>
          <w:sz w:val="28"/>
          <w:szCs w:val="28"/>
        </w:rPr>
        <w:t>ноября 2022 года, 06-01/359</w:t>
      </w:r>
      <w:r w:rsidR="00C10162" w:rsidRPr="001C4558">
        <w:rPr>
          <w:sz w:val="28"/>
          <w:szCs w:val="28"/>
        </w:rPr>
        <w:t xml:space="preserve"> от 2</w:t>
      </w:r>
      <w:r w:rsidR="00FA52A2" w:rsidRPr="001C4558">
        <w:rPr>
          <w:sz w:val="28"/>
          <w:szCs w:val="28"/>
        </w:rPr>
        <w:t>9 но</w:t>
      </w:r>
      <w:r w:rsidR="00C10162" w:rsidRPr="001C4558">
        <w:rPr>
          <w:sz w:val="28"/>
          <w:szCs w:val="28"/>
        </w:rPr>
        <w:t>ября</w:t>
      </w:r>
      <w:r w:rsidR="003869CB" w:rsidRPr="001C4558">
        <w:rPr>
          <w:sz w:val="28"/>
          <w:szCs w:val="28"/>
        </w:rPr>
        <w:t xml:space="preserve"> 2022 </w:t>
      </w:r>
      <w:r w:rsidR="00FA52A2" w:rsidRPr="001C4558">
        <w:rPr>
          <w:sz w:val="28"/>
          <w:szCs w:val="28"/>
        </w:rPr>
        <w:t xml:space="preserve">года, </w:t>
      </w:r>
      <w:r w:rsidR="0002283E">
        <w:rPr>
          <w:sz w:val="28"/>
          <w:szCs w:val="28"/>
        </w:rPr>
        <w:t xml:space="preserve">06-01/376 от 12 декабря 2022 года, </w:t>
      </w:r>
      <w:r w:rsidR="00FA52A2" w:rsidRPr="001C4558">
        <w:rPr>
          <w:sz w:val="28"/>
          <w:szCs w:val="28"/>
        </w:rPr>
        <w:t>06-01/392 от 20 дека</w:t>
      </w:r>
      <w:r w:rsidR="0002283E">
        <w:rPr>
          <w:sz w:val="28"/>
          <w:szCs w:val="28"/>
        </w:rPr>
        <w:t xml:space="preserve">бря 2022 года, 06-01/411 от 23 </w:t>
      </w:r>
      <w:r w:rsidR="00FA52A2" w:rsidRPr="001C4558">
        <w:rPr>
          <w:sz w:val="28"/>
          <w:szCs w:val="28"/>
        </w:rPr>
        <w:t>дека</w:t>
      </w:r>
      <w:r w:rsidR="007333D8" w:rsidRPr="001C4558">
        <w:rPr>
          <w:sz w:val="28"/>
          <w:szCs w:val="28"/>
        </w:rPr>
        <w:t>бря</w:t>
      </w:r>
      <w:r w:rsidR="003869CB" w:rsidRPr="001C4558">
        <w:rPr>
          <w:sz w:val="28"/>
          <w:szCs w:val="28"/>
        </w:rPr>
        <w:t xml:space="preserve"> 2022 года</w:t>
      </w:r>
      <w:r w:rsidR="00FA52A2" w:rsidRPr="001C4558">
        <w:rPr>
          <w:sz w:val="28"/>
          <w:szCs w:val="28"/>
        </w:rPr>
        <w:t>, 06-01/430 от 26 декабря 2022 года</w:t>
      </w:r>
      <w:r w:rsidR="00C046A9" w:rsidRPr="001C4558">
        <w:rPr>
          <w:sz w:val="28"/>
          <w:szCs w:val="28"/>
        </w:rPr>
        <w:t xml:space="preserve">, </w:t>
      </w:r>
      <w:r w:rsidR="00FA52A2" w:rsidRPr="001C4558">
        <w:rPr>
          <w:sz w:val="28"/>
          <w:szCs w:val="28"/>
        </w:rPr>
        <w:t xml:space="preserve">и </w:t>
      </w:r>
      <w:r w:rsidR="00C046A9" w:rsidRPr="001C4558">
        <w:rPr>
          <w:sz w:val="28"/>
          <w:szCs w:val="28"/>
        </w:rPr>
        <w:t>уведомления</w:t>
      </w:r>
      <w:proofErr w:type="gramEnd"/>
      <w:r w:rsidR="00C046A9" w:rsidRPr="001C4558">
        <w:rPr>
          <w:sz w:val="28"/>
          <w:szCs w:val="28"/>
        </w:rPr>
        <w:t xml:space="preserve"> </w:t>
      </w:r>
      <w:proofErr w:type="gramStart"/>
      <w:r w:rsidR="00C046A9" w:rsidRPr="001C4558">
        <w:rPr>
          <w:sz w:val="28"/>
          <w:szCs w:val="28"/>
        </w:rPr>
        <w:t>б</w:t>
      </w:r>
      <w:proofErr w:type="gramEnd"/>
      <w:r w:rsidR="00C046A9" w:rsidRPr="001C4558">
        <w:rPr>
          <w:sz w:val="28"/>
          <w:szCs w:val="28"/>
        </w:rPr>
        <w:t>/н от 30 декабря 2022года</w:t>
      </w:r>
      <w:r w:rsidR="00FA52A2">
        <w:rPr>
          <w:sz w:val="28"/>
          <w:szCs w:val="28"/>
        </w:rPr>
        <w:t>.</w:t>
      </w:r>
    </w:p>
    <w:p w:rsidR="00540140" w:rsidRDefault="00540140" w:rsidP="007333D8">
      <w:pPr>
        <w:pStyle w:val="a6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</w:p>
    <w:p w:rsidR="007333D8" w:rsidRDefault="007333D8" w:rsidP="007333D8">
      <w:pPr>
        <w:pStyle w:val="a6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</w:t>
      </w:r>
      <w:proofErr w:type="spellStart"/>
      <w:r>
        <w:rPr>
          <w:sz w:val="28"/>
          <w:szCs w:val="28"/>
        </w:rPr>
        <w:t>кожуунного</w:t>
      </w:r>
      <w:proofErr w:type="spellEnd"/>
      <w:r>
        <w:rPr>
          <w:sz w:val="28"/>
          <w:szCs w:val="28"/>
        </w:rPr>
        <w:t xml:space="preserve"> бюджета муниципального района 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proofErr w:type="spellEnd"/>
      <w:r>
        <w:rPr>
          <w:sz w:val="28"/>
          <w:szCs w:val="28"/>
        </w:rPr>
        <w:t xml:space="preserve"> Республики Тыва на 2022год и на плановый период 2023 и 2024 годов</w:t>
      </w:r>
    </w:p>
    <w:p w:rsidR="009A233B" w:rsidRDefault="009A233B" w:rsidP="003804B0">
      <w:pPr>
        <w:pStyle w:val="a6"/>
        <w:shd w:val="clear" w:color="auto" w:fill="FFFFFF"/>
        <w:spacing w:before="0" w:beforeAutospacing="0" w:after="0" w:afterAutospacing="0" w:line="360" w:lineRule="auto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2268"/>
        <w:gridCol w:w="2268"/>
        <w:gridCol w:w="1418"/>
        <w:gridCol w:w="1666"/>
      </w:tblGrid>
      <w:tr w:rsidR="00C52501" w:rsidRPr="00C52501" w:rsidTr="00287182">
        <w:tc>
          <w:tcPr>
            <w:tcW w:w="1843" w:type="dxa"/>
          </w:tcPr>
          <w:p w:rsidR="00C52501" w:rsidRPr="003804B0" w:rsidRDefault="003804B0" w:rsidP="003804B0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>Н</w:t>
            </w:r>
            <w:r w:rsidR="00C52501" w:rsidRPr="003804B0">
              <w:rPr>
                <w:b/>
                <w:bCs/>
                <w:color w:val="000000"/>
                <w:bdr w:val="none" w:sz="0" w:space="0" w:color="auto" w:frame="1"/>
              </w:rPr>
              <w:t>аименование</w:t>
            </w:r>
          </w:p>
        </w:tc>
        <w:tc>
          <w:tcPr>
            <w:tcW w:w="2268" w:type="dxa"/>
          </w:tcPr>
          <w:p w:rsidR="003804B0" w:rsidRDefault="00C52501" w:rsidP="003804B0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>2022</w:t>
            </w:r>
            <w:r w:rsidR="000147BE">
              <w:rPr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>г</w:t>
            </w:r>
            <w:r w:rsidR="000147BE">
              <w:rPr>
                <w:b/>
                <w:bCs/>
                <w:color w:val="000000"/>
                <w:bdr w:val="none" w:sz="0" w:space="0" w:color="auto" w:frame="1"/>
              </w:rPr>
              <w:t>од</w:t>
            </w:r>
          </w:p>
          <w:p w:rsidR="00C52501" w:rsidRPr="003804B0" w:rsidRDefault="00C52501" w:rsidP="00FA52A2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 xml:space="preserve">Решение </w:t>
            </w:r>
            <w:r w:rsidRPr="00167491">
              <w:rPr>
                <w:b/>
                <w:bCs/>
                <w:color w:val="000000"/>
                <w:bdr w:val="none" w:sz="0" w:space="0" w:color="auto" w:frame="1"/>
              </w:rPr>
              <w:t xml:space="preserve">№ </w:t>
            </w:r>
            <w:r w:rsidR="00167491">
              <w:rPr>
                <w:b/>
                <w:bCs/>
                <w:color w:val="000000"/>
                <w:bdr w:val="none" w:sz="0" w:space="0" w:color="auto" w:frame="1"/>
              </w:rPr>
              <w:t>170 от 11</w:t>
            </w:r>
            <w:r w:rsidR="00FA52A2" w:rsidRPr="00167491">
              <w:rPr>
                <w:b/>
                <w:bCs/>
                <w:color w:val="000000"/>
                <w:bdr w:val="none" w:sz="0" w:space="0" w:color="auto" w:frame="1"/>
              </w:rPr>
              <w:t>.11</w:t>
            </w:r>
            <w:r w:rsidRPr="00167491">
              <w:rPr>
                <w:b/>
                <w:bCs/>
                <w:color w:val="000000"/>
                <w:bdr w:val="none" w:sz="0" w:space="0" w:color="auto" w:frame="1"/>
              </w:rPr>
              <w:t>.2022г.</w:t>
            </w:r>
          </w:p>
        </w:tc>
        <w:tc>
          <w:tcPr>
            <w:tcW w:w="2268" w:type="dxa"/>
          </w:tcPr>
          <w:p w:rsidR="000147BE" w:rsidRDefault="00C52501" w:rsidP="003804B0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>2022</w:t>
            </w:r>
            <w:r w:rsidR="000147BE">
              <w:rPr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>г</w:t>
            </w:r>
            <w:r w:rsidR="000147BE">
              <w:rPr>
                <w:b/>
                <w:bCs/>
                <w:color w:val="000000"/>
                <w:bdr w:val="none" w:sz="0" w:space="0" w:color="auto" w:frame="1"/>
              </w:rPr>
              <w:t>од</w:t>
            </w:r>
          </w:p>
          <w:p w:rsidR="00C52501" w:rsidRPr="003804B0" w:rsidRDefault="000147BE" w:rsidP="003804B0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 w:rsidR="00C52501" w:rsidRPr="003804B0">
              <w:rPr>
                <w:b/>
                <w:bCs/>
                <w:color w:val="000000"/>
                <w:bdr w:val="none" w:sz="0" w:space="0" w:color="auto" w:frame="1"/>
              </w:rPr>
              <w:t>с учетом изменений</w:t>
            </w:r>
          </w:p>
        </w:tc>
        <w:tc>
          <w:tcPr>
            <w:tcW w:w="1418" w:type="dxa"/>
          </w:tcPr>
          <w:p w:rsidR="00C52501" w:rsidRPr="003804B0" w:rsidRDefault="00C52501" w:rsidP="003804B0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>2023</w:t>
            </w:r>
            <w:r w:rsidR="000147BE">
              <w:rPr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>год (прогноз)</w:t>
            </w:r>
          </w:p>
        </w:tc>
        <w:tc>
          <w:tcPr>
            <w:tcW w:w="1666" w:type="dxa"/>
          </w:tcPr>
          <w:p w:rsidR="00C52501" w:rsidRPr="003804B0" w:rsidRDefault="00C52501" w:rsidP="003804B0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color w:val="000000"/>
                <w:bdr w:val="none" w:sz="0" w:space="0" w:color="auto" w:frame="1"/>
              </w:rPr>
            </w:pP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>2024</w:t>
            </w:r>
            <w:r w:rsidR="000147BE">
              <w:rPr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 w:rsidRPr="003804B0">
              <w:rPr>
                <w:b/>
                <w:bCs/>
                <w:color w:val="000000"/>
                <w:bdr w:val="none" w:sz="0" w:space="0" w:color="auto" w:frame="1"/>
              </w:rPr>
              <w:t>год (прогноз)</w:t>
            </w:r>
          </w:p>
        </w:tc>
      </w:tr>
      <w:tr w:rsidR="00C52501" w:rsidRPr="00C52501" w:rsidTr="003804B0">
        <w:tc>
          <w:tcPr>
            <w:tcW w:w="1843" w:type="dxa"/>
          </w:tcPr>
          <w:p w:rsidR="00C52501" w:rsidRPr="00C52501" w:rsidRDefault="00C52501" w:rsidP="003804B0">
            <w:pPr>
              <w:pStyle w:val="a6"/>
              <w:spacing w:before="0" w:beforeAutospacing="0" w:after="0" w:afterAutospacing="0" w:line="360" w:lineRule="auto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C52501">
              <w:rPr>
                <w:bCs/>
                <w:color w:val="000000"/>
                <w:bdr w:val="none" w:sz="0" w:space="0" w:color="auto" w:frame="1"/>
              </w:rPr>
              <w:t>Доходы</w:t>
            </w:r>
          </w:p>
        </w:tc>
        <w:tc>
          <w:tcPr>
            <w:tcW w:w="2268" w:type="dxa"/>
          </w:tcPr>
          <w:p w:rsidR="00C52501" w:rsidRPr="00C52501" w:rsidRDefault="0073710E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670844,86</w:t>
            </w:r>
          </w:p>
        </w:tc>
        <w:tc>
          <w:tcPr>
            <w:tcW w:w="2268" w:type="dxa"/>
          </w:tcPr>
          <w:p w:rsidR="00C52501" w:rsidRPr="00C52501" w:rsidRDefault="0073710E" w:rsidP="00644192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757</w:t>
            </w:r>
            <w:r w:rsidR="00644192">
              <w:rPr>
                <w:bCs/>
                <w:color w:val="000000"/>
                <w:bdr w:val="none" w:sz="0" w:space="0" w:color="auto" w:frame="1"/>
              </w:rPr>
              <w:t> 215,8</w:t>
            </w:r>
          </w:p>
        </w:tc>
        <w:tc>
          <w:tcPr>
            <w:tcW w:w="1418" w:type="dxa"/>
          </w:tcPr>
          <w:p w:rsidR="00C52501" w:rsidRPr="00C52501" w:rsidRDefault="00C52501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672733,14</w:t>
            </w:r>
          </w:p>
        </w:tc>
        <w:tc>
          <w:tcPr>
            <w:tcW w:w="1666" w:type="dxa"/>
          </w:tcPr>
          <w:p w:rsidR="00C52501" w:rsidRPr="00C52501" w:rsidRDefault="00C52501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690543,23</w:t>
            </w:r>
          </w:p>
        </w:tc>
      </w:tr>
      <w:tr w:rsidR="00C52501" w:rsidRPr="00C52501" w:rsidTr="003804B0">
        <w:tc>
          <w:tcPr>
            <w:tcW w:w="1843" w:type="dxa"/>
          </w:tcPr>
          <w:p w:rsidR="00C52501" w:rsidRPr="00C52501" w:rsidRDefault="00C52501" w:rsidP="003804B0">
            <w:pPr>
              <w:pStyle w:val="a6"/>
              <w:spacing w:before="0" w:beforeAutospacing="0" w:after="0" w:afterAutospacing="0" w:line="360" w:lineRule="auto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C52501">
              <w:rPr>
                <w:bCs/>
                <w:color w:val="000000"/>
                <w:bdr w:val="none" w:sz="0" w:space="0" w:color="auto" w:frame="1"/>
              </w:rPr>
              <w:t>Расходы</w:t>
            </w:r>
          </w:p>
        </w:tc>
        <w:tc>
          <w:tcPr>
            <w:tcW w:w="2268" w:type="dxa"/>
          </w:tcPr>
          <w:p w:rsidR="00C52501" w:rsidRPr="00C52501" w:rsidRDefault="0073710E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671816,47</w:t>
            </w:r>
          </w:p>
        </w:tc>
        <w:tc>
          <w:tcPr>
            <w:tcW w:w="2268" w:type="dxa"/>
          </w:tcPr>
          <w:p w:rsidR="00C52501" w:rsidRPr="00C52501" w:rsidRDefault="00FA52A2" w:rsidP="00644192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758</w:t>
            </w:r>
            <w:r w:rsidR="00644192">
              <w:rPr>
                <w:bCs/>
                <w:color w:val="000000"/>
                <w:bdr w:val="none" w:sz="0" w:space="0" w:color="auto" w:frame="1"/>
              </w:rPr>
              <w:t> 222,6</w:t>
            </w:r>
          </w:p>
        </w:tc>
        <w:tc>
          <w:tcPr>
            <w:tcW w:w="1418" w:type="dxa"/>
          </w:tcPr>
          <w:p w:rsidR="00C52501" w:rsidRPr="00C52501" w:rsidRDefault="00C52501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672733,14</w:t>
            </w:r>
          </w:p>
        </w:tc>
        <w:tc>
          <w:tcPr>
            <w:tcW w:w="1666" w:type="dxa"/>
          </w:tcPr>
          <w:p w:rsidR="00C52501" w:rsidRPr="00C52501" w:rsidRDefault="00C52501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690543,23</w:t>
            </w:r>
          </w:p>
        </w:tc>
      </w:tr>
      <w:tr w:rsidR="00C52501" w:rsidRPr="00C52501" w:rsidTr="003804B0">
        <w:tc>
          <w:tcPr>
            <w:tcW w:w="1843" w:type="dxa"/>
          </w:tcPr>
          <w:p w:rsidR="00C52501" w:rsidRPr="00C52501" w:rsidRDefault="00C52501" w:rsidP="003804B0">
            <w:pPr>
              <w:pStyle w:val="a6"/>
              <w:spacing w:before="0" w:beforeAutospacing="0" w:after="0" w:afterAutospacing="0" w:line="360" w:lineRule="auto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C52501">
              <w:rPr>
                <w:bCs/>
                <w:color w:val="000000"/>
                <w:bdr w:val="none" w:sz="0" w:space="0" w:color="auto" w:frame="1"/>
              </w:rPr>
              <w:t>Дефицит (-),</w:t>
            </w:r>
          </w:p>
          <w:p w:rsidR="00C52501" w:rsidRPr="00C52501" w:rsidRDefault="00C52501" w:rsidP="003804B0">
            <w:pPr>
              <w:pStyle w:val="a6"/>
              <w:spacing w:before="0" w:beforeAutospacing="0" w:after="0" w:afterAutospacing="0" w:line="360" w:lineRule="auto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C52501">
              <w:rPr>
                <w:bCs/>
                <w:color w:val="000000"/>
                <w:bdr w:val="none" w:sz="0" w:space="0" w:color="auto" w:frame="1"/>
              </w:rPr>
              <w:t>Профицит (+)</w:t>
            </w:r>
          </w:p>
        </w:tc>
        <w:tc>
          <w:tcPr>
            <w:tcW w:w="2268" w:type="dxa"/>
          </w:tcPr>
          <w:p w:rsidR="00C52501" w:rsidRPr="00C52501" w:rsidRDefault="0073710E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-971,61</w:t>
            </w:r>
          </w:p>
        </w:tc>
        <w:tc>
          <w:tcPr>
            <w:tcW w:w="2268" w:type="dxa"/>
          </w:tcPr>
          <w:p w:rsidR="00C52501" w:rsidRPr="00C52501" w:rsidRDefault="00FA52A2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>
              <w:rPr>
                <w:bCs/>
                <w:color w:val="000000"/>
                <w:bdr w:val="none" w:sz="0" w:space="0" w:color="auto" w:frame="1"/>
              </w:rPr>
              <w:t>-1006,83</w:t>
            </w:r>
          </w:p>
        </w:tc>
        <w:tc>
          <w:tcPr>
            <w:tcW w:w="1418" w:type="dxa"/>
          </w:tcPr>
          <w:p w:rsidR="00C52501" w:rsidRPr="00C52501" w:rsidRDefault="00C52501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1666" w:type="dxa"/>
          </w:tcPr>
          <w:p w:rsidR="00C52501" w:rsidRPr="00C52501" w:rsidRDefault="00C52501" w:rsidP="007333D8">
            <w:pPr>
              <w:pStyle w:val="a6"/>
              <w:spacing w:before="0" w:beforeAutospacing="0" w:after="0" w:afterAutospacing="0" w:line="360" w:lineRule="auto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</w:p>
        </w:tc>
      </w:tr>
    </w:tbl>
    <w:p w:rsidR="007333D8" w:rsidRDefault="007333D8" w:rsidP="007333D8">
      <w:pPr>
        <w:pStyle w:val="a6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540140" w:rsidRPr="00540140" w:rsidRDefault="00540140" w:rsidP="003804B0">
      <w:pPr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540140">
        <w:rPr>
          <w:rFonts w:ascii="Times New Roman" w:eastAsia="Calibri" w:hAnsi="Times New Roman" w:cs="Times New Roman"/>
          <w:sz w:val="28"/>
          <w:szCs w:val="28"/>
        </w:rPr>
        <w:t>Налоговые и неналоговые доходы бюджета муниципального района «</w:t>
      </w:r>
      <w:proofErr w:type="spellStart"/>
      <w:r w:rsidRPr="00540140">
        <w:rPr>
          <w:rFonts w:ascii="Times New Roman" w:eastAsia="Calibri" w:hAnsi="Times New Roman" w:cs="Times New Roman"/>
          <w:sz w:val="28"/>
          <w:szCs w:val="28"/>
        </w:rPr>
        <w:t>Овюрский</w:t>
      </w:r>
      <w:proofErr w:type="spellEnd"/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0140">
        <w:rPr>
          <w:rFonts w:ascii="Times New Roman" w:eastAsia="Calibri" w:hAnsi="Times New Roman" w:cs="Times New Roman"/>
          <w:sz w:val="28"/>
          <w:szCs w:val="28"/>
        </w:rPr>
        <w:t>кожуун</w:t>
      </w:r>
      <w:proofErr w:type="spellEnd"/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» на 2022 год утверждены в сумме </w:t>
      </w:r>
      <w:r w:rsidR="000147BE">
        <w:rPr>
          <w:rFonts w:ascii="Times New Roman" w:eastAsia="Calibri" w:hAnsi="Times New Roman" w:cs="Times New Roman"/>
          <w:sz w:val="28"/>
          <w:szCs w:val="28"/>
        </w:rPr>
        <w:t>46243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рублей. </w:t>
      </w:r>
      <w:r w:rsidRPr="00540140">
        <w:rPr>
          <w:rFonts w:ascii="Times New Roman" w:eastAsia="Calibri" w:hAnsi="Times New Roman" w:cs="Times New Roman"/>
          <w:sz w:val="28"/>
          <w:szCs w:val="28"/>
        </w:rPr>
        <w:lastRenderedPageBreak/>
        <w:t>Проектом решения предлагается уточнить план до 4</w:t>
      </w:r>
      <w:r w:rsidR="000147BE">
        <w:rPr>
          <w:rFonts w:ascii="Times New Roman" w:eastAsia="Calibri" w:hAnsi="Times New Roman" w:cs="Times New Roman"/>
          <w:sz w:val="28"/>
          <w:szCs w:val="28"/>
        </w:rPr>
        <w:t>8213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 с увеличением на </w:t>
      </w:r>
      <w:r w:rsidR="000147BE">
        <w:rPr>
          <w:rFonts w:ascii="Times New Roman" w:eastAsia="Calibri" w:hAnsi="Times New Roman" w:cs="Times New Roman"/>
          <w:sz w:val="28"/>
          <w:szCs w:val="28"/>
        </w:rPr>
        <w:t xml:space="preserve">1970 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тыс. рублей или на </w:t>
      </w:r>
      <w:r w:rsidR="000147BE">
        <w:rPr>
          <w:rFonts w:ascii="Times New Roman" w:eastAsia="Calibri" w:hAnsi="Times New Roman" w:cs="Times New Roman"/>
          <w:sz w:val="28"/>
          <w:szCs w:val="28"/>
        </w:rPr>
        <w:t xml:space="preserve">104 </w:t>
      </w:r>
      <w:r w:rsidRPr="00540140">
        <w:rPr>
          <w:rFonts w:ascii="Times New Roman" w:eastAsia="Calibri" w:hAnsi="Times New Roman" w:cs="Times New Roman"/>
          <w:sz w:val="28"/>
          <w:szCs w:val="28"/>
        </w:rPr>
        <w:t>%:</w:t>
      </w:r>
    </w:p>
    <w:p w:rsidR="00540140" w:rsidRDefault="00540140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140">
        <w:rPr>
          <w:rFonts w:ascii="Times New Roman" w:eastAsia="Calibri" w:hAnsi="Times New Roman" w:cs="Times New Roman"/>
          <w:i/>
          <w:sz w:val="28"/>
          <w:szCs w:val="28"/>
        </w:rPr>
        <w:t>- налог на доходы физических лиц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– увеличение планового показателя с </w:t>
      </w:r>
      <w:r w:rsidR="000147BE">
        <w:rPr>
          <w:rFonts w:ascii="Times New Roman" w:eastAsia="Calibri" w:hAnsi="Times New Roman" w:cs="Times New Roman"/>
          <w:sz w:val="28"/>
          <w:szCs w:val="28"/>
        </w:rPr>
        <w:t>36516 тыс. рублей до 36751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 (+</w:t>
      </w:r>
      <w:r w:rsidR="000147BE">
        <w:rPr>
          <w:rFonts w:ascii="Times New Roman" w:eastAsia="Calibri" w:hAnsi="Times New Roman" w:cs="Times New Roman"/>
          <w:sz w:val="28"/>
          <w:szCs w:val="28"/>
        </w:rPr>
        <w:t>23</w:t>
      </w:r>
      <w:r w:rsidRPr="00540140">
        <w:rPr>
          <w:rFonts w:ascii="Times New Roman" w:eastAsia="Calibri" w:hAnsi="Times New Roman" w:cs="Times New Roman"/>
          <w:sz w:val="28"/>
          <w:szCs w:val="28"/>
        </w:rPr>
        <w:t>5 тыс. рулей) с учетом динамики пос</w:t>
      </w:r>
      <w:bookmarkStart w:id="0" w:name="bookmark0"/>
      <w:r w:rsidRPr="00540140">
        <w:rPr>
          <w:rFonts w:ascii="Times New Roman" w:eastAsia="Calibri" w:hAnsi="Times New Roman" w:cs="Times New Roman"/>
          <w:sz w:val="28"/>
          <w:szCs w:val="28"/>
        </w:rPr>
        <w:t>тупления доходов до конца года.</w:t>
      </w:r>
    </w:p>
    <w:p w:rsidR="00444891" w:rsidRPr="00540140" w:rsidRDefault="00DA72E5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акцизы на нефтепродукты – увеличение планового показателя с 1200 тыс. рублей до 1350 тыс. рублей (+150 тыс. рублей) с увеличением реализации нефтепродуктов.</w:t>
      </w:r>
    </w:p>
    <w:bookmarkEnd w:id="0"/>
    <w:p w:rsidR="00540140" w:rsidRPr="00540140" w:rsidRDefault="00540140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140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540140">
        <w:rPr>
          <w:rFonts w:ascii="Times New Roman" w:eastAsia="Calibri" w:hAnsi="Times New Roman" w:cs="Times New Roman"/>
          <w:i/>
          <w:sz w:val="28"/>
          <w:szCs w:val="28"/>
        </w:rPr>
        <w:t xml:space="preserve">упрощенная система налогообложения 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– увеличение планового показателя с </w:t>
      </w:r>
      <w:r w:rsidR="007774B3">
        <w:rPr>
          <w:rFonts w:ascii="Times New Roman" w:eastAsia="Calibri" w:hAnsi="Times New Roman" w:cs="Times New Roman"/>
          <w:sz w:val="28"/>
          <w:szCs w:val="28"/>
        </w:rPr>
        <w:t>3546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 до </w:t>
      </w:r>
      <w:r w:rsidR="007774B3">
        <w:rPr>
          <w:rFonts w:ascii="Times New Roman" w:eastAsia="Calibri" w:hAnsi="Times New Roman" w:cs="Times New Roman"/>
          <w:sz w:val="28"/>
          <w:szCs w:val="28"/>
        </w:rPr>
        <w:t>4850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 (+1304 тыс. рублей), </w:t>
      </w:r>
      <w:r w:rsidR="00DA72E5">
        <w:rPr>
          <w:rFonts w:ascii="Times New Roman" w:eastAsia="Calibri" w:hAnsi="Times New Roman" w:cs="Times New Roman"/>
          <w:sz w:val="28"/>
          <w:szCs w:val="28"/>
        </w:rPr>
        <w:t>в связи с активацией экономической деятельности хозяйствующих субъектов.</w:t>
      </w:r>
    </w:p>
    <w:p w:rsidR="00540140" w:rsidRDefault="00540140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140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540140">
        <w:rPr>
          <w:rFonts w:ascii="Times New Roman" w:eastAsia="Calibri" w:hAnsi="Times New Roman" w:cs="Times New Roman"/>
          <w:i/>
          <w:sz w:val="28"/>
          <w:szCs w:val="28"/>
        </w:rPr>
        <w:t xml:space="preserve">патентная система налогообложения – </w:t>
      </w:r>
      <w:r w:rsidRPr="00540140">
        <w:rPr>
          <w:rFonts w:ascii="Times New Roman" w:eastAsia="Calibri" w:hAnsi="Times New Roman" w:cs="Times New Roman"/>
          <w:sz w:val="28"/>
          <w:szCs w:val="28"/>
        </w:rPr>
        <w:t>у</w:t>
      </w:r>
      <w:r w:rsidR="007774B3">
        <w:rPr>
          <w:rFonts w:ascii="Times New Roman" w:eastAsia="Calibri" w:hAnsi="Times New Roman" w:cs="Times New Roman"/>
          <w:sz w:val="28"/>
          <w:szCs w:val="28"/>
        </w:rPr>
        <w:t xml:space="preserve">меньшение 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7774B3">
        <w:rPr>
          <w:rFonts w:ascii="Times New Roman" w:eastAsia="Calibri" w:hAnsi="Times New Roman" w:cs="Times New Roman"/>
          <w:sz w:val="28"/>
          <w:szCs w:val="28"/>
        </w:rPr>
        <w:t xml:space="preserve">169 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тыс. рублей до </w:t>
      </w:r>
      <w:r w:rsidR="007774B3">
        <w:rPr>
          <w:rFonts w:ascii="Times New Roman" w:eastAsia="Calibri" w:hAnsi="Times New Roman" w:cs="Times New Roman"/>
          <w:sz w:val="28"/>
          <w:szCs w:val="28"/>
        </w:rPr>
        <w:t>120 тыс. рублей (-49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рублей) </w:t>
      </w:r>
      <w:r w:rsidRPr="00636B3F">
        <w:rPr>
          <w:rFonts w:ascii="Times New Roman" w:eastAsia="Calibri" w:hAnsi="Times New Roman" w:cs="Times New Roman"/>
          <w:sz w:val="28"/>
          <w:szCs w:val="28"/>
        </w:rPr>
        <w:t xml:space="preserve">в связи с </w:t>
      </w:r>
      <w:r w:rsidR="007774B3" w:rsidRPr="00636B3F">
        <w:rPr>
          <w:rFonts w:ascii="Times New Roman" w:eastAsia="Calibri" w:hAnsi="Times New Roman" w:cs="Times New Roman"/>
          <w:sz w:val="28"/>
          <w:szCs w:val="28"/>
        </w:rPr>
        <w:t>уменьшением</w:t>
      </w:r>
      <w:r w:rsidRPr="00636B3F">
        <w:rPr>
          <w:rFonts w:ascii="Times New Roman" w:eastAsia="Calibri" w:hAnsi="Times New Roman" w:cs="Times New Roman"/>
          <w:sz w:val="28"/>
          <w:szCs w:val="28"/>
        </w:rPr>
        <w:t xml:space="preserve"> количества плательщиков по ПСН</w:t>
      </w:r>
      <w:r w:rsidR="00214C0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6B3F" w:rsidRPr="00540140" w:rsidRDefault="00636B3F" w:rsidP="00636B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636B3F">
        <w:rPr>
          <w:rFonts w:ascii="Times New Roman" w:eastAsia="Calibri" w:hAnsi="Times New Roman" w:cs="Times New Roman"/>
          <w:i/>
          <w:sz w:val="28"/>
          <w:szCs w:val="28"/>
        </w:rPr>
        <w:t>единый сельскохозяйственный налог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540140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меньшение планового показателя 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140 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тыс. рублей до </w:t>
      </w:r>
      <w:r>
        <w:rPr>
          <w:rFonts w:ascii="Times New Roman" w:eastAsia="Calibri" w:hAnsi="Times New Roman" w:cs="Times New Roman"/>
          <w:sz w:val="28"/>
          <w:szCs w:val="28"/>
        </w:rPr>
        <w:t>115 тыс. рублей (-25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ссылаясь на факт поступления на 29.12.2022 – 115,8 тыс. рублей.</w:t>
      </w:r>
    </w:p>
    <w:p w:rsidR="00540140" w:rsidRPr="00540140" w:rsidRDefault="00540140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9"/>
          <w:sz w:val="28"/>
          <w:szCs w:val="28"/>
          <w:lang w:eastAsia="ru-RU"/>
        </w:rPr>
      </w:pP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40140">
        <w:rPr>
          <w:rFonts w:ascii="Times New Roman" w:eastAsia="Calibri" w:hAnsi="Times New Roman" w:cs="Times New Roman"/>
          <w:i/>
          <w:sz w:val="28"/>
          <w:szCs w:val="28"/>
        </w:rPr>
        <w:t>налог на имущество организаций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- увеличение планового показателя с </w:t>
      </w:r>
      <w:r w:rsidR="007774B3">
        <w:rPr>
          <w:rFonts w:ascii="Times New Roman" w:eastAsia="Calibri" w:hAnsi="Times New Roman" w:cs="Times New Roman"/>
          <w:sz w:val="28"/>
          <w:szCs w:val="28"/>
        </w:rPr>
        <w:t>1748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 до </w:t>
      </w:r>
      <w:r w:rsidR="007774B3">
        <w:rPr>
          <w:rFonts w:ascii="Times New Roman" w:eastAsia="Calibri" w:hAnsi="Times New Roman" w:cs="Times New Roman"/>
          <w:sz w:val="28"/>
          <w:szCs w:val="28"/>
        </w:rPr>
        <w:t>2000 тыс. рублей (+252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рублей) с учетом динамики поступления за 1,2 и 3 кварталы. </w:t>
      </w:r>
    </w:p>
    <w:p w:rsidR="00540140" w:rsidRDefault="00540140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</w:pPr>
      <w:r w:rsidRPr="00540140">
        <w:rPr>
          <w:rFonts w:ascii="Times New Roman" w:eastAsia="Calibri" w:hAnsi="Times New Roman" w:cs="Times New Roman"/>
          <w:b/>
          <w:bCs/>
          <w:spacing w:val="9"/>
          <w:sz w:val="28"/>
          <w:szCs w:val="28"/>
          <w:lang w:eastAsia="ru-RU"/>
        </w:rPr>
        <w:t xml:space="preserve">- </w:t>
      </w:r>
      <w:r w:rsidRPr="00F1114C">
        <w:rPr>
          <w:rFonts w:ascii="Times New Roman" w:eastAsia="Calibri" w:hAnsi="Times New Roman" w:cs="Times New Roman"/>
          <w:bCs/>
          <w:i/>
          <w:spacing w:val="9"/>
          <w:sz w:val="28"/>
          <w:szCs w:val="28"/>
          <w:lang w:eastAsia="ru-RU"/>
        </w:rPr>
        <w:t xml:space="preserve">доходы от аренды имущества </w:t>
      </w:r>
      <w:r w:rsidRP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 xml:space="preserve">– </w:t>
      </w:r>
      <w:r w:rsid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>увеличение</w:t>
      </w:r>
      <w:r w:rsidRP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 xml:space="preserve"> планового показателя с </w:t>
      </w:r>
      <w:r w:rsidR="007774B3" w:rsidRP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 xml:space="preserve">450 </w:t>
      </w:r>
      <w:r w:rsidRP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 xml:space="preserve">тыс. рублей до </w:t>
      </w:r>
      <w:r w:rsid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>515 тыс. рублей (+65</w:t>
      </w:r>
      <w:r w:rsidRP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 xml:space="preserve"> тыс. рублей) </w:t>
      </w:r>
      <w:r w:rsid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>с оплатой задолженности за 2021-2022 год от арендаторов</w:t>
      </w:r>
      <w:r w:rsidRP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>.</w:t>
      </w:r>
    </w:p>
    <w:p w:rsidR="00F1114C" w:rsidRPr="00F1114C" w:rsidRDefault="00F1114C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 xml:space="preserve">- </w:t>
      </w:r>
      <w:r w:rsidRPr="00F1114C">
        <w:rPr>
          <w:rFonts w:ascii="Times New Roman" w:eastAsia="Calibri" w:hAnsi="Times New Roman" w:cs="Times New Roman"/>
          <w:bCs/>
          <w:i/>
          <w:spacing w:val="9"/>
          <w:sz w:val="28"/>
          <w:szCs w:val="28"/>
          <w:lang w:eastAsia="ru-RU"/>
        </w:rPr>
        <w:t>доходы от аренды земли</w:t>
      </w:r>
      <w:r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 xml:space="preserve"> - </w:t>
      </w:r>
      <w:r w:rsidR="008D5F7F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>уменьшение</w:t>
      </w:r>
      <w:r w:rsidR="008D5F7F" w:rsidRPr="00F1114C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 xml:space="preserve"> планового показателя с 450 тыс. рублей до </w:t>
      </w:r>
      <w:r w:rsidR="008D5F7F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 xml:space="preserve">390 тыс. рублей (-60 тыс. рублей) </w:t>
      </w:r>
      <w:r w:rsidR="008D5F7F" w:rsidRPr="008D5F7F">
        <w:rPr>
          <w:rFonts w:ascii="Times New Roman" w:eastAsia="Calibri" w:hAnsi="Times New Roman" w:cs="Times New Roman"/>
          <w:bCs/>
          <w:spacing w:val="9"/>
          <w:sz w:val="28"/>
          <w:szCs w:val="28"/>
          <w:lang w:eastAsia="ru-RU"/>
        </w:rPr>
        <w:t>связано с техническими работами в Государственной информационной системе о государственных и муниципальных платежах (ГИС ГМП).</w:t>
      </w:r>
    </w:p>
    <w:p w:rsidR="00540140" w:rsidRPr="00540140" w:rsidRDefault="00540140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140">
        <w:rPr>
          <w:rFonts w:ascii="Times New Roman" w:eastAsia="Calibri" w:hAnsi="Times New Roman" w:cs="Times New Roman"/>
          <w:b/>
          <w:bCs/>
          <w:spacing w:val="9"/>
          <w:sz w:val="28"/>
          <w:szCs w:val="28"/>
          <w:lang w:eastAsia="ru-RU"/>
        </w:rPr>
        <w:t xml:space="preserve">- </w:t>
      </w:r>
      <w:r w:rsidRPr="00540140">
        <w:rPr>
          <w:rFonts w:ascii="Times New Roman" w:eastAsia="Calibri" w:hAnsi="Times New Roman" w:cs="Times New Roman"/>
          <w:i/>
          <w:sz w:val="28"/>
          <w:szCs w:val="28"/>
        </w:rPr>
        <w:t>плата за негативное воздействие на окружающую среду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– у</w:t>
      </w:r>
      <w:r w:rsidR="007774B3">
        <w:rPr>
          <w:rFonts w:ascii="Times New Roman" w:eastAsia="Calibri" w:hAnsi="Times New Roman" w:cs="Times New Roman"/>
          <w:sz w:val="28"/>
          <w:szCs w:val="28"/>
        </w:rPr>
        <w:t>величение планового показателя с 410 тыс. рублей до 420 тыс. рублей (+1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0 тыс. рублей) с учетом факта поступления </w:t>
      </w:r>
      <w:r w:rsidRPr="00967296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967296" w:rsidRPr="00967296">
        <w:rPr>
          <w:rFonts w:ascii="Times New Roman" w:eastAsia="Calibri" w:hAnsi="Times New Roman" w:cs="Times New Roman"/>
          <w:sz w:val="28"/>
          <w:szCs w:val="28"/>
        </w:rPr>
        <w:t>29.12</w:t>
      </w:r>
      <w:r w:rsidRPr="00967296">
        <w:rPr>
          <w:rFonts w:ascii="Times New Roman" w:eastAsia="Calibri" w:hAnsi="Times New Roman" w:cs="Times New Roman"/>
          <w:sz w:val="28"/>
          <w:szCs w:val="28"/>
        </w:rPr>
        <w:t>.2022 года в размере 4</w:t>
      </w:r>
      <w:r w:rsidR="00967296" w:rsidRPr="00967296">
        <w:rPr>
          <w:rFonts w:ascii="Times New Roman" w:eastAsia="Calibri" w:hAnsi="Times New Roman" w:cs="Times New Roman"/>
          <w:sz w:val="28"/>
          <w:szCs w:val="28"/>
        </w:rPr>
        <w:t xml:space="preserve">25 </w:t>
      </w:r>
      <w:r w:rsidRPr="00967296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540140" w:rsidRPr="00540140" w:rsidRDefault="00540140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140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 xml:space="preserve">- </w:t>
      </w:r>
      <w:r w:rsidRPr="00540140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доходы от </w:t>
      </w:r>
      <w:r w:rsidR="007774B3" w:rsidRPr="0096729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прода</w:t>
      </w:r>
      <w:r w:rsidR="0069064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жи земельных участков</w:t>
      </w:r>
      <w:r w:rsidRPr="0096729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– </w:t>
      </w:r>
      <w:r w:rsidRPr="00967296">
        <w:rPr>
          <w:rFonts w:ascii="Times New Roman" w:eastAsia="Calibri" w:hAnsi="Times New Roman" w:cs="Times New Roman"/>
          <w:bCs/>
          <w:iCs/>
          <w:sz w:val="28"/>
          <w:szCs w:val="28"/>
        </w:rPr>
        <w:t>у</w:t>
      </w:r>
      <w:r w:rsidR="007774B3" w:rsidRPr="00967296">
        <w:rPr>
          <w:rFonts w:ascii="Times New Roman" w:eastAsia="Calibri" w:hAnsi="Times New Roman" w:cs="Times New Roman"/>
          <w:bCs/>
          <w:iCs/>
          <w:sz w:val="28"/>
          <w:szCs w:val="28"/>
        </w:rPr>
        <w:t>величение</w:t>
      </w:r>
      <w:r w:rsidRPr="00967296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967296">
        <w:rPr>
          <w:rFonts w:ascii="Times New Roman" w:eastAsia="Calibri" w:hAnsi="Times New Roman" w:cs="Times New Roman"/>
          <w:sz w:val="28"/>
          <w:szCs w:val="28"/>
        </w:rPr>
        <w:t xml:space="preserve">планового показателя с </w:t>
      </w:r>
      <w:r w:rsidR="007774B3" w:rsidRPr="00967296">
        <w:rPr>
          <w:rFonts w:ascii="Times New Roman" w:eastAsia="Calibri" w:hAnsi="Times New Roman" w:cs="Times New Roman"/>
          <w:sz w:val="28"/>
          <w:szCs w:val="28"/>
        </w:rPr>
        <w:t>165</w:t>
      </w:r>
      <w:r w:rsidR="001A7B41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Pr="00967296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="007774B3" w:rsidRPr="00967296">
        <w:rPr>
          <w:rFonts w:ascii="Times New Roman" w:eastAsia="Calibri" w:hAnsi="Times New Roman" w:cs="Times New Roman"/>
          <w:sz w:val="28"/>
          <w:szCs w:val="28"/>
        </w:rPr>
        <w:t>230 тыс. рублей (+65</w:t>
      </w:r>
      <w:r w:rsidR="00967296">
        <w:rPr>
          <w:rFonts w:ascii="Times New Roman" w:eastAsia="Calibri" w:hAnsi="Times New Roman" w:cs="Times New Roman"/>
          <w:sz w:val="28"/>
          <w:szCs w:val="28"/>
        </w:rPr>
        <w:t xml:space="preserve"> тыс. рублей) </w:t>
      </w:r>
      <w:r w:rsidR="0069064F" w:rsidRPr="0069064F">
        <w:rPr>
          <w:rFonts w:ascii="Times New Roman" w:eastAsia="Calibri" w:hAnsi="Times New Roman" w:cs="Times New Roman"/>
          <w:sz w:val="28"/>
          <w:szCs w:val="28"/>
        </w:rPr>
        <w:t xml:space="preserve">связано с </w:t>
      </w:r>
      <w:r w:rsidR="001A7B41">
        <w:rPr>
          <w:rFonts w:ascii="Times New Roman" w:eastAsia="Calibri" w:hAnsi="Times New Roman" w:cs="Times New Roman"/>
          <w:sz w:val="28"/>
          <w:szCs w:val="28"/>
        </w:rPr>
        <w:t>увеличением количества обращений</w:t>
      </w:r>
      <w:r w:rsidR="0069064F" w:rsidRPr="0069064F">
        <w:rPr>
          <w:rFonts w:ascii="Times New Roman" w:eastAsia="Calibri" w:hAnsi="Times New Roman" w:cs="Times New Roman"/>
          <w:sz w:val="28"/>
          <w:szCs w:val="28"/>
        </w:rPr>
        <w:t xml:space="preserve"> граждан по предоставлению земельных участков для индивидуального жилищного строительства и проведения аукционов по продаже земельных участков на территории населенных пунктов.</w:t>
      </w:r>
    </w:p>
    <w:p w:rsidR="00540140" w:rsidRPr="00540140" w:rsidRDefault="00540140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140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-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40140">
        <w:rPr>
          <w:rFonts w:ascii="Times New Roman" w:eastAsia="Calibri" w:hAnsi="Times New Roman" w:cs="Times New Roman"/>
          <w:i/>
          <w:sz w:val="28"/>
          <w:szCs w:val="28"/>
        </w:rPr>
        <w:t>штрафы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– увеличение планового показателя с </w:t>
      </w:r>
      <w:r w:rsidR="007774B3">
        <w:rPr>
          <w:rFonts w:ascii="Times New Roman" w:eastAsia="Calibri" w:hAnsi="Times New Roman" w:cs="Times New Roman"/>
          <w:sz w:val="28"/>
          <w:szCs w:val="28"/>
        </w:rPr>
        <w:t>350 тыс. ру</w:t>
      </w:r>
      <w:r w:rsidR="001A7B41">
        <w:rPr>
          <w:rFonts w:ascii="Times New Roman" w:eastAsia="Calibri" w:hAnsi="Times New Roman" w:cs="Times New Roman"/>
          <w:sz w:val="28"/>
          <w:szCs w:val="28"/>
        </w:rPr>
        <w:t>б</w:t>
      </w:r>
      <w:r w:rsidR="007774B3">
        <w:rPr>
          <w:rFonts w:ascii="Times New Roman" w:eastAsia="Calibri" w:hAnsi="Times New Roman" w:cs="Times New Roman"/>
          <w:sz w:val="28"/>
          <w:szCs w:val="28"/>
        </w:rPr>
        <w:t>лей до 365 тыс. рублей (+15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Pr="00244E73">
        <w:rPr>
          <w:rFonts w:ascii="Times New Roman" w:eastAsia="Calibri" w:hAnsi="Times New Roman" w:cs="Times New Roman"/>
          <w:sz w:val="28"/>
          <w:szCs w:val="28"/>
        </w:rPr>
        <w:t xml:space="preserve">), ссылаясь на факт поступления на </w:t>
      </w:r>
      <w:r w:rsidR="00244E73">
        <w:rPr>
          <w:rFonts w:ascii="Times New Roman" w:eastAsia="Calibri" w:hAnsi="Times New Roman" w:cs="Times New Roman"/>
          <w:sz w:val="28"/>
          <w:szCs w:val="28"/>
        </w:rPr>
        <w:t>29.12.2022 – 368</w:t>
      </w:r>
      <w:r w:rsidRPr="00244E73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540140" w:rsidRDefault="00540140" w:rsidP="003804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140">
        <w:rPr>
          <w:rFonts w:ascii="Times New Roman" w:eastAsia="Calibri" w:hAnsi="Times New Roman" w:cs="Times New Roman"/>
          <w:i/>
          <w:sz w:val="28"/>
          <w:szCs w:val="28"/>
        </w:rPr>
        <w:t>- по прочим неналоговым доходам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– у</w:t>
      </w:r>
      <w:r w:rsidR="007774B3">
        <w:rPr>
          <w:rFonts w:ascii="Times New Roman" w:eastAsia="Calibri" w:hAnsi="Times New Roman" w:cs="Times New Roman"/>
          <w:sz w:val="28"/>
          <w:szCs w:val="28"/>
        </w:rPr>
        <w:t>меньшение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планового показателя с 1</w:t>
      </w:r>
      <w:r w:rsidR="007774B3">
        <w:rPr>
          <w:rFonts w:ascii="Times New Roman" w:eastAsia="Calibri" w:hAnsi="Times New Roman" w:cs="Times New Roman"/>
          <w:sz w:val="28"/>
          <w:szCs w:val="28"/>
        </w:rPr>
        <w:t>68</w:t>
      </w:r>
      <w:r w:rsidR="00B24E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4E73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до 1</w:t>
      </w:r>
      <w:r w:rsidR="007774B3">
        <w:rPr>
          <w:rFonts w:ascii="Times New Roman" w:eastAsia="Calibri" w:hAnsi="Times New Roman" w:cs="Times New Roman"/>
          <w:sz w:val="28"/>
          <w:szCs w:val="28"/>
        </w:rPr>
        <w:t xml:space="preserve">13 </w:t>
      </w:r>
      <w:r w:rsidRPr="00540140">
        <w:rPr>
          <w:rFonts w:ascii="Times New Roman" w:eastAsia="Calibri" w:hAnsi="Times New Roman" w:cs="Times New Roman"/>
          <w:sz w:val="28"/>
          <w:szCs w:val="28"/>
        </w:rPr>
        <w:t>тыс. рублей (</w:t>
      </w:r>
      <w:r w:rsidR="007774B3">
        <w:rPr>
          <w:rFonts w:ascii="Times New Roman" w:eastAsia="Calibri" w:hAnsi="Times New Roman" w:cs="Times New Roman"/>
          <w:sz w:val="28"/>
          <w:szCs w:val="28"/>
        </w:rPr>
        <w:t>-55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тыс. рублей)</w:t>
      </w:r>
      <w:r w:rsidR="00244E73">
        <w:rPr>
          <w:rFonts w:ascii="Times New Roman" w:eastAsia="Calibri" w:hAnsi="Times New Roman" w:cs="Times New Roman"/>
          <w:sz w:val="28"/>
          <w:szCs w:val="28"/>
        </w:rPr>
        <w:t xml:space="preserve"> в связи с неоплатой </w:t>
      </w:r>
      <w:r w:rsidR="00D65261">
        <w:rPr>
          <w:rFonts w:ascii="Times New Roman" w:eastAsia="Calibri" w:hAnsi="Times New Roman" w:cs="Times New Roman"/>
          <w:sz w:val="28"/>
          <w:szCs w:val="28"/>
        </w:rPr>
        <w:t>прочих неналоговых доходов от ПАО «МТС».</w:t>
      </w:r>
    </w:p>
    <w:p w:rsidR="00B373B1" w:rsidRDefault="00B373B1" w:rsidP="00B373B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140">
        <w:rPr>
          <w:rFonts w:ascii="Times New Roman" w:eastAsia="Calibri" w:hAnsi="Times New Roman" w:cs="Times New Roman"/>
          <w:i/>
          <w:sz w:val="28"/>
          <w:szCs w:val="28"/>
        </w:rPr>
        <w:t xml:space="preserve">- по </w:t>
      </w:r>
      <w:r>
        <w:rPr>
          <w:rFonts w:ascii="Times New Roman" w:eastAsia="Calibri" w:hAnsi="Times New Roman" w:cs="Times New Roman"/>
          <w:i/>
          <w:sz w:val="28"/>
          <w:szCs w:val="28"/>
        </w:rPr>
        <w:t>иным межбюджетным трансфертам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>увеличение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>
        <w:rPr>
          <w:rFonts w:ascii="Times New Roman" w:eastAsia="Calibri" w:hAnsi="Times New Roman" w:cs="Times New Roman"/>
          <w:sz w:val="28"/>
          <w:szCs w:val="28"/>
        </w:rPr>
        <w:t>1002,81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Pr="00540140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1007,02 </w:t>
      </w:r>
      <w:r w:rsidRPr="00540140">
        <w:rPr>
          <w:rFonts w:ascii="Times New Roman" w:eastAsia="Calibri" w:hAnsi="Times New Roman" w:cs="Times New Roman"/>
          <w:sz w:val="28"/>
          <w:szCs w:val="28"/>
        </w:rPr>
        <w:t>тыс. рублей (</w:t>
      </w:r>
      <w:r>
        <w:rPr>
          <w:rFonts w:ascii="Times New Roman" w:eastAsia="Calibri" w:hAnsi="Times New Roman" w:cs="Times New Roman"/>
          <w:sz w:val="28"/>
          <w:szCs w:val="28"/>
        </w:rPr>
        <w:t xml:space="preserve">4,21 </w:t>
      </w:r>
      <w:r w:rsidRPr="00540140">
        <w:rPr>
          <w:rFonts w:ascii="Times New Roman" w:eastAsia="Calibri" w:hAnsi="Times New Roman" w:cs="Times New Roman"/>
          <w:sz w:val="28"/>
          <w:szCs w:val="28"/>
        </w:rPr>
        <w:t>тыс. рублей)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ссылаясь на факт поступления.</w:t>
      </w:r>
    </w:p>
    <w:p w:rsidR="00C038D1" w:rsidRDefault="009A233B" w:rsidP="0088072F">
      <w:pPr>
        <w:pStyle w:val="a6"/>
        <w:shd w:val="clear" w:color="auto" w:fill="FFFFFF"/>
        <w:spacing w:before="0" w:beforeAutospacing="0" w:after="0" w:afterAutospacing="0" w:line="360" w:lineRule="auto"/>
        <w:jc w:val="right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Таблица № 2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97"/>
        <w:gridCol w:w="4096"/>
        <w:gridCol w:w="1151"/>
        <w:gridCol w:w="2109"/>
        <w:gridCol w:w="1418"/>
      </w:tblGrid>
      <w:tr w:rsidR="00E5378A" w:rsidRPr="00E5378A" w:rsidTr="00EE3660">
        <w:trPr>
          <w:trHeight w:val="2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3804B0" w:rsidRDefault="003804B0" w:rsidP="0038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8A" w:rsidRPr="003804B0" w:rsidRDefault="003804B0" w:rsidP="0038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учреждения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3804B0" w:rsidRDefault="00E5378A" w:rsidP="003804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4B0">
              <w:rPr>
                <w:rFonts w:ascii="Times New Roman" w:eastAsia="Times New Roman" w:hAnsi="Times New Roman" w:cs="Times New Roman"/>
                <w:b/>
                <w:lang w:eastAsia="ru-RU"/>
              </w:rPr>
              <w:t>Сумма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8A" w:rsidRPr="003804B0" w:rsidRDefault="00E5378A" w:rsidP="0038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4B0">
              <w:rPr>
                <w:rFonts w:ascii="Times New Roman" w:eastAsia="Times New Roman" w:hAnsi="Times New Roman" w:cs="Times New Roman"/>
                <w:b/>
                <w:lang w:eastAsia="ru-RU"/>
              </w:rPr>
              <w:t>Сумма с учетом изменений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3804B0" w:rsidRDefault="00E5378A" w:rsidP="0038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804B0">
              <w:rPr>
                <w:rFonts w:ascii="Times New Roman" w:eastAsia="Times New Roman" w:hAnsi="Times New Roman" w:cs="Times New Roman"/>
                <w:b/>
                <w:lang w:eastAsia="ru-RU"/>
              </w:rPr>
              <w:t>Откл</w:t>
            </w:r>
            <w:proofErr w:type="spellEnd"/>
            <w:r w:rsidR="003804B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E5378A" w:rsidRPr="00E5378A" w:rsidTr="00EE3660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E5378A" w:rsidRDefault="00E5378A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8A" w:rsidRPr="00E5378A" w:rsidRDefault="00E5378A" w:rsidP="00E537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культуры Администрации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Овюрского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кожууна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76896,2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CCD">
              <w:rPr>
                <w:rFonts w:ascii="Times New Roman" w:eastAsia="Times New Roman" w:hAnsi="Times New Roman" w:cs="Times New Roman"/>
                <w:lang w:eastAsia="ru-RU"/>
              </w:rPr>
              <w:t>82575,7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E5378A" w:rsidRDefault="009634B6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-5679,5</w:t>
            </w:r>
          </w:p>
        </w:tc>
      </w:tr>
      <w:tr w:rsidR="009D5CCD" w:rsidRPr="00E5378A" w:rsidTr="00EE3660">
        <w:trPr>
          <w:trHeight w:val="9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804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труда и социальной защиты Администрации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Овюрского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кожууна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411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151604,5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CCD">
              <w:rPr>
                <w:rFonts w:ascii="Times New Roman" w:eastAsia="Times New Roman" w:hAnsi="Times New Roman" w:cs="Times New Roman"/>
                <w:lang w:eastAsia="ru-RU"/>
              </w:rPr>
              <w:t>164667,6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634B6" w:rsidP="00963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-13063,1</w:t>
            </w:r>
          </w:p>
        </w:tc>
      </w:tr>
      <w:tr w:rsidR="009D5CCD" w:rsidRPr="00E5378A" w:rsidTr="00EE3660">
        <w:trPr>
          <w:trHeight w:val="9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805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Управление сельского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хозяйства и продовольствия Администрации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Овюрского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кожууна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411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4727,4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CCD">
              <w:rPr>
                <w:rFonts w:ascii="Times New Roman" w:eastAsia="Times New Roman" w:hAnsi="Times New Roman" w:cs="Times New Roman"/>
                <w:lang w:eastAsia="ru-RU"/>
              </w:rPr>
              <w:t>4672,6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634B6" w:rsidP="00963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54,8</w:t>
            </w:r>
          </w:p>
        </w:tc>
      </w:tr>
      <w:tr w:rsidR="009D5CCD" w:rsidRPr="00E5378A" w:rsidTr="00EE3660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806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образованием Администрации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Овюрского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кожууна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411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353747,3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CCD">
              <w:rPr>
                <w:rFonts w:ascii="Times New Roman" w:eastAsia="Times New Roman" w:hAnsi="Times New Roman" w:cs="Times New Roman"/>
                <w:lang w:eastAsia="ru-RU"/>
              </w:rPr>
              <w:t>425435,4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963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9634B6">
              <w:rPr>
                <w:rFonts w:ascii="Times New Roman" w:eastAsia="Times New Roman" w:hAnsi="Times New Roman" w:cs="Times New Roman"/>
                <w:lang w:eastAsia="ru-RU"/>
              </w:rPr>
              <w:t>71688,1</w:t>
            </w:r>
          </w:p>
        </w:tc>
      </w:tr>
      <w:tr w:rsidR="009D5CCD" w:rsidRPr="00E5378A" w:rsidTr="00EE3660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808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Хурал представителей муниципального района "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Тыва"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411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4332,8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CCD">
              <w:rPr>
                <w:rFonts w:ascii="Times New Roman" w:eastAsia="Times New Roman" w:hAnsi="Times New Roman" w:cs="Times New Roman"/>
                <w:lang w:eastAsia="ru-RU"/>
              </w:rPr>
              <w:t>4381,0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963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9634B6">
              <w:rPr>
                <w:rFonts w:ascii="Times New Roman" w:eastAsia="Times New Roman" w:hAnsi="Times New Roman" w:cs="Times New Roman"/>
                <w:lang w:eastAsia="ru-RU"/>
              </w:rPr>
              <w:t>48,2</w:t>
            </w:r>
          </w:p>
        </w:tc>
      </w:tr>
      <w:tr w:rsidR="009D5CCD" w:rsidRPr="00E5378A" w:rsidTr="00EE3660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809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Контрольно- счетный орган муниципального района "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Тыва"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411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1579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CCD">
              <w:rPr>
                <w:rFonts w:ascii="Times New Roman" w:eastAsia="Times New Roman" w:hAnsi="Times New Roman" w:cs="Times New Roman"/>
                <w:lang w:eastAsia="ru-RU"/>
              </w:rPr>
              <w:t>1574,2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634B6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</w:tr>
      <w:tr w:rsidR="009D5CCD" w:rsidRPr="00E5378A" w:rsidTr="00EE3660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991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Администрация муниципального района "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" Республики Тыва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411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48114,4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BE125D" w:rsidRDefault="00BE125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25D">
              <w:rPr>
                <w:rFonts w:ascii="Times New Roman" w:eastAsia="Times New Roman" w:hAnsi="Times New Roman" w:cs="Times New Roman"/>
                <w:lang w:eastAsia="ru-RU"/>
              </w:rPr>
              <w:t>46017,7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BE125D" w:rsidRDefault="00BE125D" w:rsidP="00963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25D">
              <w:rPr>
                <w:rFonts w:ascii="Times New Roman" w:eastAsia="Times New Roman" w:hAnsi="Times New Roman" w:cs="Times New Roman"/>
                <w:lang w:eastAsia="ru-RU"/>
              </w:rPr>
              <w:t>2096,7</w:t>
            </w:r>
          </w:p>
        </w:tc>
      </w:tr>
      <w:tr w:rsidR="009D5CCD" w:rsidRPr="00E5378A" w:rsidTr="00EE3660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998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Овюрского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кожууна</w:t>
            </w:r>
            <w:proofErr w:type="spellEnd"/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411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lang w:eastAsia="ru-RU"/>
              </w:rPr>
              <w:t>30814,7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CCD">
              <w:rPr>
                <w:rFonts w:ascii="Times New Roman" w:eastAsia="Times New Roman" w:hAnsi="Times New Roman" w:cs="Times New Roman"/>
                <w:lang w:eastAsia="ru-RU"/>
              </w:rPr>
              <w:t>28898,4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CCD" w:rsidRPr="00E5378A" w:rsidRDefault="009634B6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1916,3</w:t>
            </w:r>
          </w:p>
        </w:tc>
      </w:tr>
      <w:tr w:rsidR="00E5378A" w:rsidRPr="00E5378A" w:rsidTr="00EE3660">
        <w:trPr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78A" w:rsidRPr="00E5378A" w:rsidRDefault="00E5378A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E5378A" w:rsidRDefault="009D5CCD" w:rsidP="00E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37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671816,3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E5378A" w:rsidRDefault="003D105E" w:rsidP="003D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757 215,8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8A" w:rsidRPr="00E5378A" w:rsidRDefault="009276CE" w:rsidP="003D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3D10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84400</w:t>
            </w:r>
            <w:bookmarkStart w:id="1" w:name="_GoBack"/>
            <w:bookmarkEnd w:id="1"/>
            <w:r w:rsidR="003D10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,92</w:t>
            </w:r>
          </w:p>
        </w:tc>
      </w:tr>
    </w:tbl>
    <w:p w:rsidR="00E5378A" w:rsidRDefault="00E5378A" w:rsidP="0088072F">
      <w:pPr>
        <w:pStyle w:val="a6"/>
        <w:shd w:val="clear" w:color="auto" w:fill="FFFFFF"/>
        <w:spacing w:before="0" w:beforeAutospacing="0" w:after="0" w:afterAutospacing="0" w:line="360" w:lineRule="auto"/>
        <w:jc w:val="right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BB64F0" w:rsidRDefault="0088072F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lastRenderedPageBreak/>
        <w:t>По данной</w:t>
      </w:r>
      <w:r w:rsidR="00870AD4">
        <w:rPr>
          <w:bCs/>
          <w:color w:val="000000"/>
          <w:sz w:val="28"/>
          <w:szCs w:val="28"/>
          <w:bdr w:val="none" w:sz="0" w:space="0" w:color="auto" w:frame="1"/>
        </w:rPr>
        <w:t xml:space="preserve"> таблиц</w:t>
      </w:r>
      <w:r>
        <w:rPr>
          <w:bCs/>
          <w:color w:val="000000"/>
          <w:sz w:val="28"/>
          <w:szCs w:val="28"/>
          <w:bdr w:val="none" w:sz="0" w:space="0" w:color="auto" w:frame="1"/>
        </w:rPr>
        <w:t>е</w:t>
      </w:r>
      <w:r w:rsidR="00870AD4">
        <w:rPr>
          <w:bCs/>
          <w:color w:val="000000"/>
          <w:sz w:val="28"/>
          <w:szCs w:val="28"/>
          <w:bdr w:val="none" w:sz="0" w:space="0" w:color="auto" w:frame="1"/>
        </w:rPr>
        <w:t xml:space="preserve"> видно, что </w:t>
      </w:r>
      <w:r>
        <w:rPr>
          <w:bCs/>
          <w:color w:val="000000"/>
          <w:sz w:val="28"/>
          <w:szCs w:val="28"/>
          <w:bdr w:val="none" w:sz="0" w:space="0" w:color="auto" w:frame="1"/>
        </w:rPr>
        <w:t>изменени</w:t>
      </w:r>
      <w:r w:rsidR="009634B6">
        <w:rPr>
          <w:bCs/>
          <w:color w:val="000000"/>
          <w:sz w:val="28"/>
          <w:szCs w:val="28"/>
          <w:bdr w:val="none" w:sz="0" w:space="0" w:color="auto" w:frame="1"/>
        </w:rPr>
        <w:t>я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были во всех учреждения</w:t>
      </w:r>
      <w:r w:rsidR="0089182A">
        <w:rPr>
          <w:bCs/>
          <w:color w:val="000000"/>
          <w:sz w:val="28"/>
          <w:szCs w:val="28"/>
          <w:bdr w:val="none" w:sz="0" w:space="0" w:color="auto" w:frame="1"/>
        </w:rPr>
        <w:t>х по фактическим потребностям, т</w:t>
      </w:r>
      <w:r>
        <w:rPr>
          <w:bCs/>
          <w:color w:val="000000"/>
          <w:sz w:val="28"/>
          <w:szCs w:val="28"/>
          <w:bdr w:val="none" w:sz="0" w:space="0" w:color="auto" w:frame="1"/>
        </w:rPr>
        <w:t>аким как:</w:t>
      </w:r>
    </w:p>
    <w:p w:rsidR="0088072F" w:rsidRPr="0012538D" w:rsidRDefault="003804B0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t>-</w:t>
      </w:r>
      <w:r w:rsidR="0088072F" w:rsidRPr="0088072F">
        <w:rPr>
          <w:sz w:val="28"/>
          <w:szCs w:val="28"/>
        </w:rPr>
        <w:t xml:space="preserve">Управление культуры Администрации </w:t>
      </w:r>
      <w:proofErr w:type="spellStart"/>
      <w:r w:rsidR="0088072F" w:rsidRPr="0088072F">
        <w:rPr>
          <w:sz w:val="28"/>
          <w:szCs w:val="28"/>
        </w:rPr>
        <w:t>Овюрского</w:t>
      </w:r>
      <w:proofErr w:type="spellEnd"/>
      <w:r w:rsidR="0088072F" w:rsidRPr="0088072F">
        <w:rPr>
          <w:sz w:val="28"/>
          <w:szCs w:val="28"/>
        </w:rPr>
        <w:t xml:space="preserve"> </w:t>
      </w:r>
      <w:proofErr w:type="spellStart"/>
      <w:r w:rsidR="0088072F" w:rsidRPr="0088072F">
        <w:rPr>
          <w:sz w:val="28"/>
          <w:szCs w:val="28"/>
        </w:rPr>
        <w:t>кожууна</w:t>
      </w:r>
      <w:proofErr w:type="spellEnd"/>
      <w:r w:rsidR="0088072F" w:rsidRPr="0088072F">
        <w:rPr>
          <w:sz w:val="28"/>
          <w:szCs w:val="28"/>
        </w:rPr>
        <w:t xml:space="preserve"> Республики Тыва у</w:t>
      </w:r>
      <w:r w:rsidR="009634B6">
        <w:rPr>
          <w:sz w:val="28"/>
          <w:szCs w:val="28"/>
        </w:rPr>
        <w:t>величение</w:t>
      </w:r>
      <w:r w:rsidR="00E5378A">
        <w:rPr>
          <w:sz w:val="28"/>
          <w:szCs w:val="28"/>
        </w:rPr>
        <w:t xml:space="preserve"> на</w:t>
      </w:r>
      <w:r w:rsidR="0088072F" w:rsidRPr="0088072F">
        <w:rPr>
          <w:sz w:val="28"/>
          <w:szCs w:val="28"/>
        </w:rPr>
        <w:t xml:space="preserve"> сумму </w:t>
      </w:r>
      <w:r w:rsidR="009634B6">
        <w:rPr>
          <w:sz w:val="28"/>
          <w:szCs w:val="28"/>
        </w:rPr>
        <w:t>5679,5</w:t>
      </w:r>
      <w:r w:rsidR="0088072F" w:rsidRPr="0088072F">
        <w:rPr>
          <w:sz w:val="28"/>
          <w:szCs w:val="28"/>
        </w:rPr>
        <w:t xml:space="preserve"> тыс. рублей связано </w:t>
      </w:r>
      <w:r w:rsidR="00BE042C">
        <w:rPr>
          <w:sz w:val="28"/>
          <w:szCs w:val="28"/>
        </w:rPr>
        <w:t xml:space="preserve">с выплатой доведений до </w:t>
      </w:r>
      <w:r w:rsidR="00BE042C" w:rsidRPr="00BE042C">
        <w:rPr>
          <w:sz w:val="28"/>
          <w:szCs w:val="28"/>
        </w:rPr>
        <w:t>средней заработной платы</w:t>
      </w:r>
      <w:r w:rsidR="00BE042C">
        <w:rPr>
          <w:sz w:val="28"/>
          <w:szCs w:val="28"/>
        </w:rPr>
        <w:t xml:space="preserve"> </w:t>
      </w:r>
      <w:proofErr w:type="gramStart"/>
      <w:r w:rsidR="00BE042C">
        <w:rPr>
          <w:sz w:val="28"/>
          <w:szCs w:val="28"/>
        </w:rPr>
        <w:t>согласно Указа</w:t>
      </w:r>
      <w:proofErr w:type="gramEnd"/>
      <w:r w:rsidR="00BE042C">
        <w:rPr>
          <w:sz w:val="28"/>
          <w:szCs w:val="28"/>
        </w:rPr>
        <w:t xml:space="preserve"> Президента Российской Федерации № 597 от 07 мая 2012года и</w:t>
      </w:r>
      <w:r w:rsidR="003F383D">
        <w:rPr>
          <w:sz w:val="28"/>
          <w:szCs w:val="28"/>
        </w:rPr>
        <w:t xml:space="preserve"> приобретения генераторов для бесперебойной работы котельных при отсутствии электроэнергии, также приобретения основных средств</w:t>
      </w:r>
      <w:r w:rsidR="0089182A">
        <w:rPr>
          <w:sz w:val="28"/>
          <w:szCs w:val="28"/>
        </w:rPr>
        <w:t>;</w:t>
      </w:r>
    </w:p>
    <w:p w:rsidR="0088072F" w:rsidRDefault="003804B0" w:rsidP="003804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072F" w:rsidRPr="0088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труда и социальной защиты </w:t>
      </w:r>
      <w:r w:rsidR="009634B6">
        <w:rPr>
          <w:rFonts w:ascii="Times New Roman" w:eastAsia="Times New Roman" w:hAnsi="Times New Roman" w:cs="Times New Roman"/>
          <w:sz w:val="28"/>
          <w:szCs w:val="28"/>
          <w:lang w:eastAsia="ru-RU"/>
        </w:rPr>
        <w:t>13063,1</w:t>
      </w:r>
      <w:r w:rsidR="0088072F" w:rsidRPr="00125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связано с </w:t>
      </w:r>
      <w:r w:rsidR="0012538D" w:rsidRPr="001253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91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величением </w:t>
      </w:r>
      <w:r w:rsidR="0012538D" w:rsidRPr="00125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12538D" w:rsidRPr="0012538D">
        <w:rPr>
          <w:rFonts w:ascii="Times New Roman" w:hAnsi="Times New Roman" w:cs="Times New Roman"/>
          <w:sz w:val="28"/>
          <w:szCs w:val="28"/>
        </w:rPr>
        <w:t>из республиканского бюджета</w:t>
      </w:r>
      <w:r w:rsidR="0089182A">
        <w:rPr>
          <w:rFonts w:ascii="Times New Roman" w:hAnsi="Times New Roman" w:cs="Times New Roman"/>
          <w:sz w:val="28"/>
          <w:szCs w:val="28"/>
        </w:rPr>
        <w:t xml:space="preserve"> по социальным выплатам;</w:t>
      </w:r>
    </w:p>
    <w:p w:rsidR="0089182A" w:rsidRPr="0012538D" w:rsidRDefault="003804B0" w:rsidP="003804B0">
      <w:pPr>
        <w:spacing w:after="0" w:line="360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182A">
        <w:rPr>
          <w:rFonts w:ascii="Times New Roman" w:hAnsi="Times New Roman" w:cs="Times New Roman"/>
          <w:sz w:val="28"/>
          <w:szCs w:val="28"/>
        </w:rPr>
        <w:t xml:space="preserve">Управление сельского хозяйства и продовольствия </w:t>
      </w:r>
      <w:proofErr w:type="spellStart"/>
      <w:r w:rsidR="0089182A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8918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182A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89182A">
        <w:rPr>
          <w:rFonts w:ascii="Times New Roman" w:hAnsi="Times New Roman" w:cs="Times New Roman"/>
          <w:sz w:val="28"/>
          <w:szCs w:val="28"/>
        </w:rPr>
        <w:t xml:space="preserve"> </w:t>
      </w:r>
      <w:r w:rsidR="009634B6">
        <w:rPr>
          <w:rFonts w:ascii="Times New Roman" w:hAnsi="Times New Roman" w:cs="Times New Roman"/>
          <w:sz w:val="28"/>
          <w:szCs w:val="28"/>
        </w:rPr>
        <w:t>уменьшение</w:t>
      </w:r>
      <w:r w:rsidR="0089182A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9634B6">
        <w:rPr>
          <w:rFonts w:ascii="Times New Roman" w:hAnsi="Times New Roman" w:cs="Times New Roman"/>
          <w:sz w:val="28"/>
          <w:szCs w:val="28"/>
        </w:rPr>
        <w:t>54,8</w:t>
      </w:r>
      <w:r w:rsidR="0089182A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3F383D">
        <w:rPr>
          <w:rFonts w:ascii="Times New Roman" w:hAnsi="Times New Roman" w:cs="Times New Roman"/>
          <w:sz w:val="28"/>
          <w:szCs w:val="28"/>
        </w:rPr>
        <w:t xml:space="preserve">в связи с не востребованностью расходов по </w:t>
      </w:r>
      <w:r w:rsidR="00C17B7F">
        <w:rPr>
          <w:rFonts w:ascii="Times New Roman" w:hAnsi="Times New Roman" w:cs="Times New Roman"/>
          <w:sz w:val="28"/>
          <w:szCs w:val="28"/>
        </w:rPr>
        <w:t>выплате физическим лицам по отлову волков и прочих расходов;</w:t>
      </w:r>
    </w:p>
    <w:p w:rsidR="00D54844" w:rsidRDefault="003804B0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 w:rsidR="0012538D" w:rsidRPr="0088072F">
        <w:rPr>
          <w:sz w:val="28"/>
          <w:szCs w:val="28"/>
        </w:rPr>
        <w:t xml:space="preserve">Управление образованием Администрации </w:t>
      </w:r>
      <w:proofErr w:type="spellStart"/>
      <w:r w:rsidR="0012538D" w:rsidRPr="0088072F">
        <w:rPr>
          <w:sz w:val="28"/>
          <w:szCs w:val="28"/>
        </w:rPr>
        <w:t>Овюрского</w:t>
      </w:r>
      <w:proofErr w:type="spellEnd"/>
      <w:r w:rsidR="0012538D" w:rsidRPr="0088072F">
        <w:rPr>
          <w:sz w:val="28"/>
          <w:szCs w:val="28"/>
        </w:rPr>
        <w:t xml:space="preserve"> </w:t>
      </w:r>
      <w:proofErr w:type="spellStart"/>
      <w:r w:rsidR="0012538D" w:rsidRPr="0088072F">
        <w:rPr>
          <w:sz w:val="28"/>
          <w:szCs w:val="28"/>
        </w:rPr>
        <w:t>кожууна</w:t>
      </w:r>
      <w:proofErr w:type="spellEnd"/>
      <w:r w:rsidR="0012538D" w:rsidRPr="0088072F">
        <w:rPr>
          <w:sz w:val="28"/>
          <w:szCs w:val="28"/>
        </w:rPr>
        <w:t xml:space="preserve"> Республики Тыва</w:t>
      </w:r>
      <w:r w:rsidR="0012538D">
        <w:rPr>
          <w:sz w:val="28"/>
          <w:szCs w:val="28"/>
        </w:rPr>
        <w:t xml:space="preserve"> у</w:t>
      </w:r>
      <w:r w:rsidR="0089182A">
        <w:rPr>
          <w:sz w:val="28"/>
          <w:szCs w:val="28"/>
        </w:rPr>
        <w:t xml:space="preserve">величение на сумму </w:t>
      </w:r>
      <w:r w:rsidR="009634B6">
        <w:rPr>
          <w:sz w:val="28"/>
          <w:szCs w:val="28"/>
        </w:rPr>
        <w:t>71688,1</w:t>
      </w:r>
      <w:r w:rsidR="0089182A">
        <w:rPr>
          <w:sz w:val="28"/>
          <w:szCs w:val="28"/>
        </w:rPr>
        <w:t xml:space="preserve"> тыс. </w:t>
      </w:r>
      <w:r w:rsidR="0089182A" w:rsidRPr="00C17B7F">
        <w:rPr>
          <w:sz w:val="28"/>
          <w:szCs w:val="28"/>
        </w:rPr>
        <w:t>рублей связано с увеличением</w:t>
      </w:r>
      <w:r w:rsidR="0012538D" w:rsidRPr="00C17B7F">
        <w:rPr>
          <w:sz w:val="28"/>
          <w:szCs w:val="28"/>
        </w:rPr>
        <w:t xml:space="preserve"> лимитов Субвенци</w:t>
      </w:r>
      <w:r w:rsidR="007D5833" w:rsidRPr="00C17B7F">
        <w:rPr>
          <w:sz w:val="28"/>
          <w:szCs w:val="28"/>
        </w:rPr>
        <w:t>й</w:t>
      </w:r>
      <w:r w:rsidR="0012538D" w:rsidRPr="00C17B7F">
        <w:rPr>
          <w:sz w:val="28"/>
          <w:szCs w:val="28"/>
        </w:rPr>
        <w:t xml:space="preserve"> на реализацию Закона Республики Т</w:t>
      </w:r>
      <w:r w:rsidRPr="00C17B7F">
        <w:rPr>
          <w:sz w:val="28"/>
          <w:szCs w:val="28"/>
        </w:rPr>
        <w:t>ыва "О предоставлении субвенций</w:t>
      </w:r>
      <w:r w:rsidR="0012538D" w:rsidRPr="00C17B7F">
        <w:rPr>
          <w:sz w:val="28"/>
          <w:szCs w:val="28"/>
        </w:rPr>
        <w:t xml:space="preserve"> местным бюджетам на обеспечение</w:t>
      </w:r>
      <w:r w:rsidR="0012538D" w:rsidRPr="0012538D">
        <w:rPr>
          <w:sz w:val="28"/>
          <w:szCs w:val="28"/>
        </w:rPr>
        <w:t xml:space="preserve">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</w:t>
      </w:r>
      <w:proofErr w:type="gramEnd"/>
      <w:r w:rsidR="0012538D" w:rsidRPr="0012538D">
        <w:rPr>
          <w:sz w:val="28"/>
          <w:szCs w:val="28"/>
        </w:rPr>
        <w:t xml:space="preserve"> </w:t>
      </w:r>
      <w:proofErr w:type="gramStart"/>
      <w:r w:rsidR="0012538D" w:rsidRPr="0012538D">
        <w:rPr>
          <w:sz w:val="28"/>
          <w:szCs w:val="28"/>
        </w:rPr>
        <w:t xml:space="preserve">организациях, обеспечение дополнительного образования детей в муниципальных общеобразовательных организациях, обеспечение дополнительного образования детей в </w:t>
      </w:r>
      <w:r w:rsidR="0012538D" w:rsidRPr="007D5833">
        <w:rPr>
          <w:sz w:val="28"/>
          <w:szCs w:val="28"/>
        </w:rPr>
        <w:t>муниципальных общеобразовательных организациях"</w:t>
      </w:r>
      <w:r w:rsidR="0089182A">
        <w:rPr>
          <w:sz w:val="28"/>
          <w:szCs w:val="28"/>
        </w:rPr>
        <w:t xml:space="preserve"> и </w:t>
      </w:r>
      <w:r w:rsidR="00D169C1">
        <w:rPr>
          <w:sz w:val="28"/>
          <w:szCs w:val="28"/>
        </w:rPr>
        <w:t>увеличением плановых показателей для выплаты заработной платы</w:t>
      </w:r>
      <w:r w:rsidR="00C17B7F">
        <w:rPr>
          <w:sz w:val="28"/>
          <w:szCs w:val="28"/>
        </w:rPr>
        <w:t xml:space="preserve">, также приобретения генераторов для </w:t>
      </w:r>
      <w:r w:rsidR="00C17B7F" w:rsidRPr="00C17B7F">
        <w:rPr>
          <w:sz w:val="28"/>
          <w:szCs w:val="28"/>
        </w:rPr>
        <w:t>бесперебойной работы котельных при отсутствии электроэнергии</w:t>
      </w:r>
      <w:r w:rsidR="00C17B7F">
        <w:rPr>
          <w:sz w:val="28"/>
          <w:szCs w:val="28"/>
        </w:rPr>
        <w:t xml:space="preserve"> МБОУ </w:t>
      </w:r>
      <w:proofErr w:type="spellStart"/>
      <w:r w:rsidR="00C17B7F">
        <w:rPr>
          <w:sz w:val="28"/>
          <w:szCs w:val="28"/>
        </w:rPr>
        <w:t>Хандагайтинская</w:t>
      </w:r>
      <w:proofErr w:type="spellEnd"/>
      <w:r w:rsidR="00C17B7F">
        <w:rPr>
          <w:sz w:val="28"/>
          <w:szCs w:val="28"/>
        </w:rPr>
        <w:t xml:space="preserve"> СОШ, МБДОУ детский сад </w:t>
      </w:r>
      <w:r w:rsidR="00C17B7F">
        <w:rPr>
          <w:sz w:val="28"/>
          <w:szCs w:val="28"/>
        </w:rPr>
        <w:lastRenderedPageBreak/>
        <w:t>«</w:t>
      </w:r>
      <w:proofErr w:type="spellStart"/>
      <w:r w:rsidR="00C17B7F">
        <w:rPr>
          <w:sz w:val="28"/>
          <w:szCs w:val="28"/>
        </w:rPr>
        <w:t>Чечек</w:t>
      </w:r>
      <w:proofErr w:type="spellEnd"/>
      <w:r w:rsidR="00C17B7F">
        <w:rPr>
          <w:sz w:val="28"/>
          <w:szCs w:val="28"/>
        </w:rPr>
        <w:t>», и приобретения спортивного инвентаря, игровых площадок, оргтехники и прочих расходов</w:t>
      </w:r>
      <w:r w:rsidR="00D169C1">
        <w:rPr>
          <w:sz w:val="28"/>
          <w:szCs w:val="28"/>
        </w:rPr>
        <w:t>;</w:t>
      </w:r>
      <w:proofErr w:type="gramEnd"/>
    </w:p>
    <w:p w:rsidR="00D169C1" w:rsidRDefault="003804B0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D169C1" w:rsidRPr="00D169C1">
        <w:rPr>
          <w:sz w:val="28"/>
          <w:szCs w:val="28"/>
        </w:rPr>
        <w:t>Хурал представителей муниципального района "</w:t>
      </w:r>
      <w:proofErr w:type="spellStart"/>
      <w:r w:rsidR="00D169C1" w:rsidRPr="00D169C1">
        <w:rPr>
          <w:sz w:val="28"/>
          <w:szCs w:val="28"/>
        </w:rPr>
        <w:t>Овюрский</w:t>
      </w:r>
      <w:proofErr w:type="spellEnd"/>
      <w:r w:rsidR="00D169C1" w:rsidRPr="00D169C1">
        <w:rPr>
          <w:sz w:val="28"/>
          <w:szCs w:val="28"/>
        </w:rPr>
        <w:t xml:space="preserve"> </w:t>
      </w:r>
      <w:proofErr w:type="spellStart"/>
      <w:r w:rsidR="00D169C1" w:rsidRPr="00D169C1">
        <w:rPr>
          <w:sz w:val="28"/>
          <w:szCs w:val="28"/>
        </w:rPr>
        <w:t>кожуун</w:t>
      </w:r>
      <w:proofErr w:type="spellEnd"/>
      <w:r w:rsidR="00D169C1" w:rsidRPr="00D169C1">
        <w:rPr>
          <w:sz w:val="28"/>
          <w:szCs w:val="28"/>
        </w:rPr>
        <w:t xml:space="preserve"> Республики Тыва"</w:t>
      </w:r>
      <w:r w:rsidR="00D169C1">
        <w:rPr>
          <w:sz w:val="28"/>
          <w:szCs w:val="28"/>
        </w:rPr>
        <w:t xml:space="preserve"> увеличение на сумму </w:t>
      </w:r>
      <w:r w:rsidR="009634B6">
        <w:rPr>
          <w:sz w:val="28"/>
          <w:szCs w:val="28"/>
        </w:rPr>
        <w:t>48,2</w:t>
      </w:r>
      <w:r w:rsidR="00D169C1">
        <w:rPr>
          <w:sz w:val="28"/>
          <w:szCs w:val="28"/>
        </w:rPr>
        <w:t xml:space="preserve"> тыс.</w:t>
      </w:r>
      <w:r w:rsidR="00BF044C">
        <w:rPr>
          <w:sz w:val="28"/>
          <w:szCs w:val="28"/>
        </w:rPr>
        <w:t xml:space="preserve"> </w:t>
      </w:r>
      <w:r w:rsidR="00D169C1">
        <w:rPr>
          <w:sz w:val="28"/>
          <w:szCs w:val="28"/>
        </w:rPr>
        <w:t>рублей на выплату заработной платы;</w:t>
      </w:r>
    </w:p>
    <w:p w:rsidR="00D169C1" w:rsidRPr="007D5833" w:rsidRDefault="003804B0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D169C1" w:rsidRPr="00D169C1">
        <w:rPr>
          <w:sz w:val="28"/>
          <w:szCs w:val="28"/>
        </w:rPr>
        <w:t>Контрольно- счетн</w:t>
      </w:r>
      <w:r w:rsidR="00D169C1">
        <w:rPr>
          <w:sz w:val="28"/>
          <w:szCs w:val="28"/>
        </w:rPr>
        <w:t xml:space="preserve">ый орган муниципального района </w:t>
      </w:r>
      <w:proofErr w:type="spellStart"/>
      <w:r w:rsidR="00D169C1">
        <w:rPr>
          <w:sz w:val="28"/>
          <w:szCs w:val="28"/>
        </w:rPr>
        <w:t>Овюрский</w:t>
      </w:r>
      <w:proofErr w:type="spellEnd"/>
      <w:r w:rsidR="00D169C1">
        <w:rPr>
          <w:sz w:val="28"/>
          <w:szCs w:val="28"/>
        </w:rPr>
        <w:t xml:space="preserve"> </w:t>
      </w:r>
      <w:proofErr w:type="spellStart"/>
      <w:r w:rsidR="00D169C1">
        <w:rPr>
          <w:sz w:val="28"/>
          <w:szCs w:val="28"/>
        </w:rPr>
        <w:t>кожуун</w:t>
      </w:r>
      <w:proofErr w:type="spellEnd"/>
      <w:r w:rsidR="00D169C1">
        <w:rPr>
          <w:sz w:val="28"/>
          <w:szCs w:val="28"/>
        </w:rPr>
        <w:t xml:space="preserve"> Республики Тыва </w:t>
      </w:r>
      <w:r w:rsidR="001A7315">
        <w:rPr>
          <w:sz w:val="28"/>
          <w:szCs w:val="28"/>
        </w:rPr>
        <w:t>у</w:t>
      </w:r>
      <w:r w:rsidR="009634B6">
        <w:rPr>
          <w:sz w:val="28"/>
          <w:szCs w:val="28"/>
        </w:rPr>
        <w:t>меньшение</w:t>
      </w:r>
      <w:r w:rsidR="001A7315">
        <w:rPr>
          <w:sz w:val="28"/>
          <w:szCs w:val="28"/>
        </w:rPr>
        <w:t xml:space="preserve"> на </w:t>
      </w:r>
      <w:r w:rsidR="009634B6">
        <w:rPr>
          <w:sz w:val="28"/>
          <w:szCs w:val="28"/>
        </w:rPr>
        <w:t>4,8</w:t>
      </w:r>
      <w:r w:rsidR="00D169C1">
        <w:rPr>
          <w:sz w:val="28"/>
          <w:szCs w:val="28"/>
        </w:rPr>
        <w:t xml:space="preserve"> тыс. рублей </w:t>
      </w:r>
      <w:r w:rsidR="00D169C1" w:rsidRPr="00D40E30">
        <w:rPr>
          <w:sz w:val="28"/>
          <w:szCs w:val="28"/>
        </w:rPr>
        <w:t>на выплату заработной платы;</w:t>
      </w:r>
    </w:p>
    <w:p w:rsidR="007D5833" w:rsidRDefault="003804B0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7D5833" w:rsidRPr="0088072F">
        <w:rPr>
          <w:sz w:val="28"/>
          <w:szCs w:val="28"/>
        </w:rPr>
        <w:t>Администрация муниципального района "</w:t>
      </w:r>
      <w:proofErr w:type="spellStart"/>
      <w:r w:rsidR="007D5833" w:rsidRPr="0088072F">
        <w:rPr>
          <w:sz w:val="28"/>
          <w:szCs w:val="28"/>
        </w:rPr>
        <w:t>Овюрский</w:t>
      </w:r>
      <w:proofErr w:type="spellEnd"/>
      <w:r w:rsidR="007D5833" w:rsidRPr="0088072F">
        <w:rPr>
          <w:sz w:val="28"/>
          <w:szCs w:val="28"/>
        </w:rPr>
        <w:t xml:space="preserve"> </w:t>
      </w:r>
      <w:proofErr w:type="spellStart"/>
      <w:r w:rsidR="007D5833" w:rsidRPr="0088072F">
        <w:rPr>
          <w:sz w:val="28"/>
          <w:szCs w:val="28"/>
        </w:rPr>
        <w:t>кожуун</w:t>
      </w:r>
      <w:proofErr w:type="spellEnd"/>
      <w:r w:rsidR="007D5833" w:rsidRPr="0088072F">
        <w:rPr>
          <w:sz w:val="28"/>
          <w:szCs w:val="28"/>
        </w:rPr>
        <w:t>" Республики Тыва</w:t>
      </w:r>
      <w:r w:rsidR="007D5833">
        <w:rPr>
          <w:sz w:val="28"/>
          <w:szCs w:val="28"/>
        </w:rPr>
        <w:t xml:space="preserve"> у</w:t>
      </w:r>
      <w:r w:rsidR="009634B6">
        <w:rPr>
          <w:sz w:val="28"/>
          <w:szCs w:val="28"/>
        </w:rPr>
        <w:t>меньшение</w:t>
      </w:r>
      <w:r w:rsidR="007D5833">
        <w:rPr>
          <w:sz w:val="28"/>
          <w:szCs w:val="28"/>
        </w:rPr>
        <w:t xml:space="preserve"> </w:t>
      </w:r>
      <w:r w:rsidR="00556A09">
        <w:rPr>
          <w:sz w:val="28"/>
          <w:szCs w:val="28"/>
        </w:rPr>
        <w:t>2096,7</w:t>
      </w:r>
      <w:r w:rsidR="007D5833">
        <w:rPr>
          <w:sz w:val="28"/>
          <w:szCs w:val="28"/>
        </w:rPr>
        <w:t xml:space="preserve"> тыс. рублей, </w:t>
      </w:r>
      <w:r w:rsidR="00F1023C">
        <w:rPr>
          <w:sz w:val="28"/>
          <w:szCs w:val="28"/>
        </w:rPr>
        <w:t>в пользу Управление Образования</w:t>
      </w:r>
      <w:r w:rsidR="00911091">
        <w:rPr>
          <w:sz w:val="28"/>
          <w:szCs w:val="28"/>
        </w:rPr>
        <w:t>.</w:t>
      </w:r>
    </w:p>
    <w:p w:rsidR="00911091" w:rsidRDefault="00911091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Pr="00911091">
        <w:rPr>
          <w:sz w:val="28"/>
          <w:szCs w:val="28"/>
        </w:rPr>
        <w:t xml:space="preserve">Финансовое управление Администрации </w:t>
      </w:r>
      <w:proofErr w:type="spellStart"/>
      <w:r w:rsidRPr="00911091">
        <w:rPr>
          <w:sz w:val="28"/>
          <w:szCs w:val="28"/>
        </w:rPr>
        <w:t>Овюрского</w:t>
      </w:r>
      <w:proofErr w:type="spellEnd"/>
      <w:r w:rsidRPr="00911091">
        <w:rPr>
          <w:sz w:val="28"/>
          <w:szCs w:val="28"/>
        </w:rPr>
        <w:t xml:space="preserve"> </w:t>
      </w:r>
      <w:proofErr w:type="spellStart"/>
      <w:r w:rsidRPr="00911091">
        <w:rPr>
          <w:sz w:val="28"/>
          <w:szCs w:val="28"/>
        </w:rPr>
        <w:t>кожууна</w:t>
      </w:r>
      <w:proofErr w:type="spellEnd"/>
      <w:r w:rsidRPr="00911091">
        <w:rPr>
          <w:sz w:val="28"/>
          <w:szCs w:val="28"/>
        </w:rPr>
        <w:t xml:space="preserve"> Республики Тыва</w:t>
      </w:r>
      <w:r>
        <w:rPr>
          <w:sz w:val="28"/>
          <w:szCs w:val="28"/>
        </w:rPr>
        <w:t xml:space="preserve"> у</w:t>
      </w:r>
      <w:r w:rsidR="009634B6">
        <w:rPr>
          <w:sz w:val="28"/>
          <w:szCs w:val="28"/>
        </w:rPr>
        <w:t>меньшение</w:t>
      </w:r>
      <w:r>
        <w:rPr>
          <w:sz w:val="28"/>
          <w:szCs w:val="28"/>
        </w:rPr>
        <w:t xml:space="preserve"> на сумму </w:t>
      </w:r>
      <w:r w:rsidR="009634B6">
        <w:rPr>
          <w:sz w:val="28"/>
          <w:szCs w:val="28"/>
        </w:rPr>
        <w:t>1916,3</w:t>
      </w:r>
      <w:r w:rsidR="00BA7DC2">
        <w:rPr>
          <w:sz w:val="28"/>
          <w:szCs w:val="28"/>
        </w:rPr>
        <w:t xml:space="preserve"> тыс. рублей, в пользу Управление культуры для </w:t>
      </w:r>
      <w:r w:rsidR="00BA7DC2" w:rsidRPr="00BA7DC2">
        <w:rPr>
          <w:sz w:val="28"/>
          <w:szCs w:val="28"/>
        </w:rPr>
        <w:t>приобретения генераторов для бесперебойной работы котельных при отсутствии электроэнергии, также приобретения основных средств</w:t>
      </w:r>
      <w:r w:rsidR="00BA7DC2">
        <w:rPr>
          <w:sz w:val="28"/>
          <w:szCs w:val="28"/>
        </w:rPr>
        <w:t>.</w:t>
      </w:r>
    </w:p>
    <w:p w:rsidR="00BA7DC2" w:rsidRDefault="00BA7DC2" w:rsidP="003804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BA7DC2">
        <w:rPr>
          <w:sz w:val="28"/>
          <w:szCs w:val="28"/>
        </w:rPr>
        <w:t xml:space="preserve">Изменение дефицита бюджета муниципального района и источников </w:t>
      </w:r>
      <w:r>
        <w:rPr>
          <w:sz w:val="28"/>
          <w:szCs w:val="28"/>
        </w:rPr>
        <w:t xml:space="preserve">внутреннего </w:t>
      </w:r>
      <w:r w:rsidRPr="00BA7DC2">
        <w:rPr>
          <w:sz w:val="28"/>
          <w:szCs w:val="28"/>
        </w:rPr>
        <w:t>финансирования дефицита бюджета муниципального района</w:t>
      </w:r>
      <w:r>
        <w:rPr>
          <w:sz w:val="28"/>
          <w:szCs w:val="28"/>
        </w:rPr>
        <w:t xml:space="preserve"> на сумму 35,22 тыс. рублей, связано с возвратом в начале года </w:t>
      </w:r>
      <w:r w:rsidR="00167491">
        <w:rPr>
          <w:sz w:val="28"/>
          <w:szCs w:val="28"/>
        </w:rPr>
        <w:t>возврата по причине неверно указанных реквизитов</w:t>
      </w:r>
      <w:r>
        <w:rPr>
          <w:sz w:val="28"/>
          <w:szCs w:val="28"/>
        </w:rPr>
        <w:t xml:space="preserve"> </w:t>
      </w:r>
      <w:r w:rsidRPr="00BA7DC2">
        <w:rPr>
          <w:sz w:val="28"/>
          <w:szCs w:val="28"/>
        </w:rPr>
        <w:t>Субвенции на компенсацию части родительской платы за содержание ребе</w:t>
      </w:r>
      <w:r w:rsidR="00167491">
        <w:rPr>
          <w:sz w:val="28"/>
          <w:szCs w:val="28"/>
        </w:rPr>
        <w:t>нка в муниципальных учреждениях</w:t>
      </w:r>
      <w:r w:rsidRPr="00BA7DC2">
        <w:rPr>
          <w:sz w:val="28"/>
          <w:szCs w:val="28"/>
        </w:rPr>
        <w:t>, реализующих основную общеобразовательную программу дошкольного образования</w:t>
      </w:r>
      <w:r w:rsidR="00167491">
        <w:rPr>
          <w:sz w:val="28"/>
          <w:szCs w:val="28"/>
        </w:rPr>
        <w:t xml:space="preserve"> согласно приказа по завершению года № 9 от 13 декабря 2021года. </w:t>
      </w:r>
      <w:r w:rsidRPr="00BA7DC2">
        <w:rPr>
          <w:sz w:val="28"/>
          <w:szCs w:val="28"/>
        </w:rPr>
        <w:tab/>
      </w:r>
      <w:r w:rsidRPr="00BA7DC2">
        <w:rPr>
          <w:sz w:val="28"/>
          <w:szCs w:val="28"/>
        </w:rPr>
        <w:tab/>
      </w:r>
      <w:proofErr w:type="gramEnd"/>
    </w:p>
    <w:p w:rsidR="00911091" w:rsidRDefault="00911091" w:rsidP="00911091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</w:p>
    <w:p w:rsidR="00BF044C" w:rsidRDefault="00BF044C" w:rsidP="00911091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</w:p>
    <w:p w:rsidR="00BF044C" w:rsidRDefault="00BF044C" w:rsidP="00911091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</w:p>
    <w:p w:rsidR="00911091" w:rsidRDefault="00BF044C" w:rsidP="00911091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Финансового управления                                                                  С. А. </w:t>
      </w:r>
      <w:proofErr w:type="spellStart"/>
      <w:r>
        <w:rPr>
          <w:color w:val="000000"/>
          <w:sz w:val="28"/>
          <w:szCs w:val="28"/>
        </w:rPr>
        <w:t>Сат</w:t>
      </w:r>
      <w:proofErr w:type="spellEnd"/>
    </w:p>
    <w:p w:rsidR="00540D60" w:rsidRPr="00BF044C" w:rsidRDefault="00540D60" w:rsidP="00911091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0"/>
        </w:rPr>
      </w:pPr>
      <w:r w:rsidRPr="00BF044C">
        <w:rPr>
          <w:color w:val="000000"/>
          <w:sz w:val="20"/>
        </w:rPr>
        <w:t>Исп</w:t>
      </w:r>
      <w:r w:rsidR="00911091" w:rsidRPr="00BF044C">
        <w:rPr>
          <w:color w:val="000000"/>
          <w:sz w:val="20"/>
        </w:rPr>
        <w:t>олнитель</w:t>
      </w:r>
      <w:r w:rsidRPr="00BF044C">
        <w:rPr>
          <w:color w:val="000000"/>
          <w:sz w:val="20"/>
        </w:rPr>
        <w:t xml:space="preserve"> </w:t>
      </w:r>
      <w:proofErr w:type="spellStart"/>
      <w:r w:rsidR="00911091" w:rsidRPr="00BF044C">
        <w:rPr>
          <w:color w:val="000000"/>
          <w:sz w:val="20"/>
        </w:rPr>
        <w:t>Сат</w:t>
      </w:r>
      <w:proofErr w:type="spellEnd"/>
      <w:r w:rsidR="00911091" w:rsidRPr="00BF044C">
        <w:rPr>
          <w:color w:val="000000"/>
          <w:sz w:val="20"/>
        </w:rPr>
        <w:t xml:space="preserve"> С.А</w:t>
      </w:r>
      <w:r w:rsidR="00D54844" w:rsidRPr="00BF044C">
        <w:rPr>
          <w:color w:val="000000"/>
          <w:sz w:val="20"/>
        </w:rPr>
        <w:t xml:space="preserve"> </w:t>
      </w:r>
    </w:p>
    <w:sectPr w:rsidR="00540D60" w:rsidRPr="00BF044C" w:rsidSect="00BF04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8DA"/>
    <w:rsid w:val="00001438"/>
    <w:rsid w:val="000147BE"/>
    <w:rsid w:val="0002283E"/>
    <w:rsid w:val="000918DC"/>
    <w:rsid w:val="000B4EC9"/>
    <w:rsid w:val="000E655E"/>
    <w:rsid w:val="0012538D"/>
    <w:rsid w:val="00167491"/>
    <w:rsid w:val="001773D6"/>
    <w:rsid w:val="001A7315"/>
    <w:rsid w:val="001A7B41"/>
    <w:rsid w:val="001C4558"/>
    <w:rsid w:val="001F08DA"/>
    <w:rsid w:val="00214C0E"/>
    <w:rsid w:val="0022183E"/>
    <w:rsid w:val="00226705"/>
    <w:rsid w:val="002314CC"/>
    <w:rsid w:val="00244E73"/>
    <w:rsid w:val="00287182"/>
    <w:rsid w:val="00295BE7"/>
    <w:rsid w:val="002B3DF5"/>
    <w:rsid w:val="002D17A9"/>
    <w:rsid w:val="00352753"/>
    <w:rsid w:val="00363E4A"/>
    <w:rsid w:val="003804B0"/>
    <w:rsid w:val="003869CB"/>
    <w:rsid w:val="00393958"/>
    <w:rsid w:val="003D105E"/>
    <w:rsid w:val="003D15CA"/>
    <w:rsid w:val="003F383D"/>
    <w:rsid w:val="00407115"/>
    <w:rsid w:val="00444891"/>
    <w:rsid w:val="00445E74"/>
    <w:rsid w:val="004735B6"/>
    <w:rsid w:val="004E1CF6"/>
    <w:rsid w:val="00527484"/>
    <w:rsid w:val="00540140"/>
    <w:rsid w:val="00540D60"/>
    <w:rsid w:val="00556A09"/>
    <w:rsid w:val="005A31AF"/>
    <w:rsid w:val="005E78C1"/>
    <w:rsid w:val="00636B3F"/>
    <w:rsid w:val="00644192"/>
    <w:rsid w:val="0069064F"/>
    <w:rsid w:val="00694B24"/>
    <w:rsid w:val="006A6A5E"/>
    <w:rsid w:val="006B2953"/>
    <w:rsid w:val="00700509"/>
    <w:rsid w:val="00720F9C"/>
    <w:rsid w:val="007333D8"/>
    <w:rsid w:val="0073710E"/>
    <w:rsid w:val="00740CF2"/>
    <w:rsid w:val="00770392"/>
    <w:rsid w:val="007774B3"/>
    <w:rsid w:val="007B016A"/>
    <w:rsid w:val="007D5833"/>
    <w:rsid w:val="007E004C"/>
    <w:rsid w:val="00870AD4"/>
    <w:rsid w:val="0088072F"/>
    <w:rsid w:val="0089182A"/>
    <w:rsid w:val="008B222D"/>
    <w:rsid w:val="008D5F7F"/>
    <w:rsid w:val="00911091"/>
    <w:rsid w:val="009276CE"/>
    <w:rsid w:val="009634B6"/>
    <w:rsid w:val="00967296"/>
    <w:rsid w:val="009A233B"/>
    <w:rsid w:val="009D5CCD"/>
    <w:rsid w:val="009E0F8B"/>
    <w:rsid w:val="009F665A"/>
    <w:rsid w:val="00A12425"/>
    <w:rsid w:val="00AB4724"/>
    <w:rsid w:val="00B24E61"/>
    <w:rsid w:val="00B373B1"/>
    <w:rsid w:val="00B94EFE"/>
    <w:rsid w:val="00BA7DC2"/>
    <w:rsid w:val="00BB64F0"/>
    <w:rsid w:val="00BE042C"/>
    <w:rsid w:val="00BE125D"/>
    <w:rsid w:val="00BF044C"/>
    <w:rsid w:val="00C0119B"/>
    <w:rsid w:val="00C038D1"/>
    <w:rsid w:val="00C046A9"/>
    <w:rsid w:val="00C10162"/>
    <w:rsid w:val="00C17B7F"/>
    <w:rsid w:val="00C52501"/>
    <w:rsid w:val="00C623A9"/>
    <w:rsid w:val="00CE1993"/>
    <w:rsid w:val="00D169C1"/>
    <w:rsid w:val="00D40E30"/>
    <w:rsid w:val="00D54844"/>
    <w:rsid w:val="00D615AF"/>
    <w:rsid w:val="00D65261"/>
    <w:rsid w:val="00DA72E5"/>
    <w:rsid w:val="00E03667"/>
    <w:rsid w:val="00E175E2"/>
    <w:rsid w:val="00E33ED0"/>
    <w:rsid w:val="00E5378A"/>
    <w:rsid w:val="00ED397E"/>
    <w:rsid w:val="00EE3660"/>
    <w:rsid w:val="00EF6FDA"/>
    <w:rsid w:val="00F1023C"/>
    <w:rsid w:val="00F1114C"/>
    <w:rsid w:val="00F55503"/>
    <w:rsid w:val="00FA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5274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No Spacing"/>
    <w:uiPriority w:val="1"/>
    <w:qFormat/>
    <w:rsid w:val="0052748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2748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6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5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5D25A-FCF8-4FFA-BE5B-1FE2689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5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</dc:creator>
  <cp:lastModifiedBy>Финуправление Овюр</cp:lastModifiedBy>
  <cp:revision>50</cp:revision>
  <cp:lastPrinted>2022-11-16T07:31:00Z</cp:lastPrinted>
  <dcterms:created xsi:type="dcterms:W3CDTF">2019-04-17T09:02:00Z</dcterms:created>
  <dcterms:modified xsi:type="dcterms:W3CDTF">2023-01-19T02:58:00Z</dcterms:modified>
</cp:coreProperties>
</file>